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BEC" w:rsidRDefault="00812BEC" w:rsidP="008A78A9">
      <w:pPr>
        <w:autoSpaceDE w:val="0"/>
        <w:autoSpaceDN w:val="0"/>
        <w:adjustRightInd w:val="0"/>
        <w:jc w:val="center"/>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西米良村監査基準</w:t>
      </w:r>
    </w:p>
    <w:p w:rsidR="00F5286D" w:rsidRDefault="00F5286D" w:rsidP="008A78A9">
      <w:pPr>
        <w:autoSpaceDE w:val="0"/>
        <w:autoSpaceDN w:val="0"/>
        <w:adjustRightInd w:val="0"/>
        <w:jc w:val="center"/>
        <w:rPr>
          <w:rFonts w:ascii="ＭＳ 明朝" w:eastAsia="ＭＳ 明朝" w:hAnsi="ＭＳ 明朝" w:cs="Generic1-Regular" w:hint="eastAsia"/>
          <w:kern w:val="0"/>
          <w:sz w:val="22"/>
        </w:rPr>
      </w:pPr>
    </w:p>
    <w:p w:rsidR="008A78A9" w:rsidRDefault="00F5286D" w:rsidP="00F5286D">
      <w:pPr>
        <w:autoSpaceDE w:val="0"/>
        <w:autoSpaceDN w:val="0"/>
        <w:adjustRightInd w:val="0"/>
        <w:jc w:val="right"/>
        <w:rPr>
          <w:rFonts w:ascii="ＭＳ 明朝" w:eastAsia="ＭＳ 明朝" w:hAnsi="ＭＳ 明朝" w:cs="Generic1-Regular"/>
          <w:kern w:val="0"/>
          <w:sz w:val="22"/>
        </w:rPr>
      </w:pPr>
      <w:r>
        <w:rPr>
          <w:rFonts w:ascii="ＭＳ 明朝" w:eastAsia="ＭＳ 明朝" w:hAnsi="ＭＳ 明朝" w:cs="Generic1-Regular" w:hint="eastAsia"/>
          <w:kern w:val="0"/>
          <w:sz w:val="22"/>
        </w:rPr>
        <w:t>令和２年２月１８日</w:t>
      </w:r>
    </w:p>
    <w:p w:rsidR="00F5286D" w:rsidRDefault="00F5286D" w:rsidP="00F5286D">
      <w:pPr>
        <w:autoSpaceDE w:val="0"/>
        <w:autoSpaceDN w:val="0"/>
        <w:adjustRightInd w:val="0"/>
        <w:jc w:val="right"/>
        <w:rPr>
          <w:rFonts w:ascii="ＭＳ 明朝" w:eastAsia="ＭＳ 明朝" w:hAnsi="ＭＳ 明朝" w:cs="Generic1-Regular"/>
          <w:kern w:val="0"/>
          <w:sz w:val="22"/>
        </w:rPr>
      </w:pPr>
      <w:r>
        <w:rPr>
          <w:rFonts w:ascii="ＭＳ 明朝" w:eastAsia="ＭＳ 明朝" w:hAnsi="ＭＳ 明朝" w:cs="Generic1-Regular" w:hint="eastAsia"/>
          <w:kern w:val="0"/>
          <w:sz w:val="22"/>
        </w:rPr>
        <w:t>西米良村監査委員告示第２号</w:t>
      </w:r>
    </w:p>
    <w:p w:rsidR="00F5286D" w:rsidRPr="00B364D0" w:rsidRDefault="00F5286D" w:rsidP="00F5286D">
      <w:pPr>
        <w:autoSpaceDE w:val="0"/>
        <w:autoSpaceDN w:val="0"/>
        <w:adjustRightInd w:val="0"/>
        <w:jc w:val="right"/>
        <w:rPr>
          <w:rFonts w:ascii="ＭＳ 明朝" w:eastAsia="ＭＳ 明朝" w:hAnsi="ＭＳ 明朝" w:cs="Generic1-Regular" w:hint="eastAsia"/>
          <w:kern w:val="0"/>
          <w:sz w:val="22"/>
        </w:rPr>
      </w:pPr>
    </w:p>
    <w:p w:rsidR="00812BEC" w:rsidRPr="00B364D0" w:rsidRDefault="00812BEC" w:rsidP="00812BEC">
      <w:pPr>
        <w:autoSpaceDE w:val="0"/>
        <w:autoSpaceDN w:val="0"/>
        <w:adjustRightInd w:val="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第１章</w:t>
      </w:r>
      <w:r w:rsidR="00372745">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一般基準</w:t>
      </w:r>
    </w:p>
    <w:p w:rsidR="00812BEC" w:rsidRPr="00B364D0" w:rsidRDefault="00812BEC" w:rsidP="004D2A86">
      <w:pPr>
        <w:autoSpaceDE w:val="0"/>
        <w:autoSpaceDN w:val="0"/>
        <w:adjustRightInd w:val="0"/>
        <w:ind w:firstLineChars="100" w:firstLine="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（監査委員が行うこととされている監査、検査、審査その他の行為の目的）</w:t>
      </w:r>
    </w:p>
    <w:p w:rsidR="00812BEC" w:rsidRPr="00B364D0" w:rsidRDefault="00812BEC" w:rsidP="00B364D0">
      <w:pPr>
        <w:autoSpaceDE w:val="0"/>
        <w:autoSpaceDN w:val="0"/>
        <w:adjustRightInd w:val="0"/>
        <w:ind w:left="220" w:hangingChars="100" w:hanging="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第１条</w:t>
      </w:r>
      <w:r w:rsidR="00372745">
        <w:rPr>
          <w:rFonts w:ascii="ＭＳ 明朝" w:eastAsia="ＭＳ 明朝" w:hAnsi="ＭＳ 明朝" w:cs="Generic1-Regular" w:hint="eastAsia"/>
          <w:kern w:val="0"/>
          <w:sz w:val="22"/>
        </w:rPr>
        <w:t xml:space="preserve">　</w:t>
      </w:r>
      <w:r w:rsidR="00DF1ED6">
        <w:rPr>
          <w:rFonts w:ascii="ＭＳ 明朝" w:eastAsia="ＭＳ 明朝" w:hAnsi="ＭＳ 明朝" w:cs="Generic1-Regular" w:hint="eastAsia"/>
          <w:kern w:val="0"/>
          <w:sz w:val="22"/>
        </w:rPr>
        <w:t>西米良村(以下「村」という。)</w:t>
      </w:r>
      <w:r w:rsidRPr="00B364D0">
        <w:rPr>
          <w:rFonts w:ascii="ＭＳ 明朝" w:eastAsia="ＭＳ 明朝" w:hAnsi="ＭＳ 明朝" w:cs="Generic1-Regular" w:hint="eastAsia"/>
          <w:kern w:val="0"/>
          <w:sz w:val="22"/>
        </w:rPr>
        <w:t>において監査委員が行うこととされている監査、検査、審査その他の行為は、</w:t>
      </w:r>
      <w:r w:rsidR="00DF1ED6">
        <w:rPr>
          <w:rFonts w:ascii="ＭＳ 明朝" w:eastAsia="ＭＳ 明朝" w:hAnsi="ＭＳ 明朝" w:cs="Generic1-Regular" w:hint="eastAsia"/>
          <w:kern w:val="0"/>
          <w:sz w:val="22"/>
        </w:rPr>
        <w:t>村</w:t>
      </w:r>
      <w:r w:rsidRPr="00B364D0">
        <w:rPr>
          <w:rFonts w:ascii="ＭＳ 明朝" w:eastAsia="ＭＳ 明朝" w:hAnsi="ＭＳ 明朝" w:cs="Generic1-Regular" w:hint="eastAsia"/>
          <w:kern w:val="0"/>
          <w:sz w:val="22"/>
        </w:rPr>
        <w:t>の事務の管理及び執行等について、法令に適合し、正確で、経済的、効率的かつ効果的な実施を確保し、住民の福祉の増進に資することを目的とする。</w:t>
      </w:r>
    </w:p>
    <w:p w:rsidR="00812BEC" w:rsidRPr="00B364D0" w:rsidRDefault="00812BEC" w:rsidP="00B364D0">
      <w:pPr>
        <w:autoSpaceDE w:val="0"/>
        <w:autoSpaceDN w:val="0"/>
        <w:adjustRightInd w:val="0"/>
        <w:ind w:left="220" w:hangingChars="100" w:hanging="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２</w:t>
      </w:r>
      <w:r w:rsidR="00372745">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監査委員は、監査基準に従い公正不偏の態度を保持し、正当な注意を払ってその職務を遂行する。それによって自ら入手した証拠に基づき意見等を形成し、結果に関する報告等を決定し、これを議会及び</w:t>
      </w:r>
      <w:r w:rsidR="00DF1ED6">
        <w:rPr>
          <w:rFonts w:ascii="ＭＳ 明朝" w:eastAsia="ＭＳ 明朝" w:hAnsi="ＭＳ 明朝" w:cs="Generic1-Regular" w:hint="eastAsia"/>
          <w:kern w:val="0"/>
          <w:sz w:val="22"/>
        </w:rPr>
        <w:t>村</w:t>
      </w:r>
      <w:r w:rsidRPr="00B364D0">
        <w:rPr>
          <w:rFonts w:ascii="ＭＳ 明朝" w:eastAsia="ＭＳ 明朝" w:hAnsi="ＭＳ 明朝" w:cs="Generic1-Regular" w:hint="eastAsia"/>
          <w:kern w:val="0"/>
          <w:sz w:val="22"/>
        </w:rPr>
        <w:t>長等に提出する。</w:t>
      </w:r>
    </w:p>
    <w:p w:rsidR="00812BEC" w:rsidRPr="00B364D0" w:rsidRDefault="00812BEC" w:rsidP="004D2A86">
      <w:pPr>
        <w:autoSpaceDE w:val="0"/>
        <w:autoSpaceDN w:val="0"/>
        <w:adjustRightInd w:val="0"/>
        <w:ind w:firstLineChars="100" w:firstLine="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（監査等の範囲及び目的）</w:t>
      </w:r>
    </w:p>
    <w:p w:rsidR="00812BEC" w:rsidRPr="00B364D0" w:rsidRDefault="00812BEC" w:rsidP="00B364D0">
      <w:pPr>
        <w:autoSpaceDE w:val="0"/>
        <w:autoSpaceDN w:val="0"/>
        <w:adjustRightInd w:val="0"/>
        <w:ind w:left="220" w:hangingChars="100" w:hanging="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第２条</w:t>
      </w:r>
      <w:r w:rsidR="00372745">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監査、検査、審査その他の行為のうち、本基準における監査等は次に掲げるものとし、それぞれ当該各号に定めることを目的とする。</w:t>
      </w:r>
    </w:p>
    <w:p w:rsidR="00812BEC" w:rsidRPr="008A78A9" w:rsidRDefault="008A78A9" w:rsidP="008A78A9">
      <w:pPr>
        <w:pStyle w:val="a9"/>
        <w:numPr>
          <w:ilvl w:val="0"/>
          <w:numId w:val="1"/>
        </w:numPr>
        <w:autoSpaceDE w:val="0"/>
        <w:autoSpaceDN w:val="0"/>
        <w:adjustRightInd w:val="0"/>
        <w:ind w:leftChars="0"/>
        <w:jc w:val="left"/>
        <w:rPr>
          <w:rFonts w:ascii="ＭＳ 明朝" w:eastAsia="ＭＳ 明朝" w:hAnsi="ＭＳ 明朝" w:cs="Generic1-Regular"/>
          <w:kern w:val="0"/>
          <w:sz w:val="22"/>
        </w:rPr>
      </w:pPr>
      <w:r>
        <w:rPr>
          <w:rFonts w:ascii="ＭＳ 明朝" w:eastAsia="ＭＳ 明朝" w:hAnsi="ＭＳ 明朝" w:cs="Generic1-Regular"/>
          <w:kern w:val="0"/>
          <w:sz w:val="22"/>
        </w:rPr>
        <w:t xml:space="preserve">  </w:t>
      </w:r>
      <w:r w:rsidR="00812BEC" w:rsidRPr="008A78A9">
        <w:rPr>
          <w:rFonts w:ascii="ＭＳ 明朝" w:eastAsia="ＭＳ 明朝" w:hAnsi="ＭＳ 明朝" w:cs="Generic1-Regular" w:hint="eastAsia"/>
          <w:kern w:val="0"/>
          <w:sz w:val="22"/>
        </w:rPr>
        <w:t>財務監査</w:t>
      </w:r>
      <w:r w:rsidR="00812BEC" w:rsidRPr="008A78A9">
        <w:rPr>
          <w:rFonts w:ascii="ＭＳ 明朝" w:eastAsia="ＭＳ 明朝" w:hAnsi="ＭＳ 明朝" w:cs="Generic2-Regular" w:hint="eastAsia"/>
          <w:kern w:val="0"/>
          <w:sz w:val="22"/>
        </w:rPr>
        <w:t xml:space="preserve">　</w:t>
      </w:r>
      <w:r w:rsidR="00812BEC" w:rsidRPr="008A78A9">
        <w:rPr>
          <w:rFonts w:ascii="ＭＳ 明朝" w:eastAsia="ＭＳ 明朝" w:hAnsi="ＭＳ 明朝" w:cs="Generic1-Regular" w:hint="eastAsia"/>
          <w:kern w:val="0"/>
          <w:sz w:val="22"/>
        </w:rPr>
        <w:t>財務に関する事務の執行及び経営に係る事業の管理が法令に適合し、正確で、最少の経費で最大の効果を挙げ</w:t>
      </w:r>
      <w:r w:rsidR="00D9511A" w:rsidRPr="008A78A9">
        <w:rPr>
          <w:rFonts w:ascii="ＭＳ 明朝" w:eastAsia="ＭＳ 明朝" w:hAnsi="ＭＳ 明朝" w:cs="Generic1-Regular" w:hint="eastAsia"/>
          <w:kern w:val="0"/>
          <w:sz w:val="22"/>
        </w:rPr>
        <w:t>るようにし</w:t>
      </w:r>
      <w:r w:rsidR="00812BEC" w:rsidRPr="008A78A9">
        <w:rPr>
          <w:rFonts w:ascii="ＭＳ 明朝" w:eastAsia="ＭＳ 明朝" w:hAnsi="ＭＳ 明朝" w:cs="Generic1-Regular" w:hint="eastAsia"/>
          <w:kern w:val="0"/>
          <w:sz w:val="22"/>
        </w:rPr>
        <w:t>、その</w:t>
      </w:r>
      <w:r w:rsidR="00506742" w:rsidRPr="008A78A9">
        <w:rPr>
          <w:rFonts w:ascii="ＭＳ 明朝" w:eastAsia="ＭＳ 明朝" w:hAnsi="ＭＳ 明朝" w:cs="Generic1-Regular" w:hint="eastAsia"/>
          <w:kern w:val="0"/>
          <w:sz w:val="22"/>
        </w:rPr>
        <w:t>組織及び運営の合理化に努めてい</w:t>
      </w:r>
      <w:r w:rsidR="00812BEC" w:rsidRPr="008A78A9">
        <w:rPr>
          <w:rFonts w:ascii="ＭＳ 明朝" w:eastAsia="ＭＳ 明朝" w:hAnsi="ＭＳ 明朝" w:cs="Generic1-Regular" w:hint="eastAsia"/>
          <w:kern w:val="0"/>
          <w:sz w:val="22"/>
        </w:rPr>
        <w:t>るか監査すること</w:t>
      </w:r>
    </w:p>
    <w:p w:rsidR="00812BEC" w:rsidRPr="00DA2F30" w:rsidRDefault="00DA2F30" w:rsidP="00DA2F30">
      <w:pPr>
        <w:pStyle w:val="a9"/>
        <w:numPr>
          <w:ilvl w:val="0"/>
          <w:numId w:val="1"/>
        </w:numPr>
        <w:autoSpaceDE w:val="0"/>
        <w:autoSpaceDN w:val="0"/>
        <w:adjustRightInd w:val="0"/>
        <w:ind w:leftChars="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 xml:space="preserve">　</w:t>
      </w:r>
      <w:r w:rsidR="00812BEC" w:rsidRPr="00DA2F30">
        <w:rPr>
          <w:rFonts w:ascii="ＭＳ 明朝" w:eastAsia="ＭＳ 明朝" w:hAnsi="ＭＳ 明朝" w:cs="Generic1-Regular" w:hint="eastAsia"/>
          <w:kern w:val="0"/>
          <w:sz w:val="22"/>
        </w:rPr>
        <w:t>行政監査</w:t>
      </w:r>
      <w:r w:rsidR="00812BEC" w:rsidRPr="00DA2F30">
        <w:rPr>
          <w:rFonts w:ascii="ＭＳ 明朝" w:eastAsia="ＭＳ 明朝" w:hAnsi="ＭＳ 明朝" w:cs="Generic2-Regular" w:hint="eastAsia"/>
          <w:kern w:val="0"/>
          <w:sz w:val="22"/>
        </w:rPr>
        <w:t xml:space="preserve">　</w:t>
      </w:r>
      <w:r w:rsidR="00812BEC" w:rsidRPr="00DA2F30">
        <w:rPr>
          <w:rFonts w:ascii="ＭＳ 明朝" w:eastAsia="ＭＳ 明朝" w:hAnsi="ＭＳ 明朝" w:cs="Generic1-Regular" w:hint="eastAsia"/>
          <w:kern w:val="0"/>
          <w:sz w:val="22"/>
        </w:rPr>
        <w:t>事務の執行が法令に適合し、正確で、最少の経費で最大の効果を挙げ</w:t>
      </w:r>
      <w:r w:rsidR="00506742" w:rsidRPr="00DA2F30">
        <w:rPr>
          <w:rFonts w:ascii="ＭＳ 明朝" w:eastAsia="ＭＳ 明朝" w:hAnsi="ＭＳ 明朝" w:cs="Generic1-Regular" w:hint="eastAsia"/>
          <w:kern w:val="0"/>
          <w:sz w:val="22"/>
        </w:rPr>
        <w:t>るようにし</w:t>
      </w:r>
      <w:r w:rsidR="00812BEC" w:rsidRPr="00DA2F30">
        <w:rPr>
          <w:rFonts w:ascii="ＭＳ 明朝" w:eastAsia="ＭＳ 明朝" w:hAnsi="ＭＳ 明朝" w:cs="Generic1-Regular" w:hint="eastAsia"/>
          <w:kern w:val="0"/>
          <w:sz w:val="22"/>
        </w:rPr>
        <w:t>、その</w:t>
      </w:r>
      <w:r w:rsidR="00506742" w:rsidRPr="00DA2F30">
        <w:rPr>
          <w:rFonts w:ascii="ＭＳ 明朝" w:eastAsia="ＭＳ 明朝" w:hAnsi="ＭＳ 明朝" w:cs="Generic1-Regular" w:hint="eastAsia"/>
          <w:kern w:val="0"/>
          <w:sz w:val="22"/>
        </w:rPr>
        <w:t>組織及び運営の合理化に努めてい</w:t>
      </w:r>
      <w:r w:rsidR="00812BEC" w:rsidRPr="00DA2F30">
        <w:rPr>
          <w:rFonts w:ascii="ＭＳ 明朝" w:eastAsia="ＭＳ 明朝" w:hAnsi="ＭＳ 明朝" w:cs="Generic1-Regular" w:hint="eastAsia"/>
          <w:kern w:val="0"/>
          <w:sz w:val="22"/>
        </w:rPr>
        <w:t>るか監査すること</w:t>
      </w:r>
    </w:p>
    <w:p w:rsidR="00812BEC" w:rsidRPr="00DA2F30" w:rsidRDefault="00DA2F30" w:rsidP="00DA2F30">
      <w:pPr>
        <w:pStyle w:val="a9"/>
        <w:numPr>
          <w:ilvl w:val="0"/>
          <w:numId w:val="1"/>
        </w:numPr>
        <w:autoSpaceDE w:val="0"/>
        <w:autoSpaceDN w:val="0"/>
        <w:adjustRightInd w:val="0"/>
        <w:ind w:leftChars="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 xml:space="preserve">　</w:t>
      </w:r>
      <w:r w:rsidR="00812BEC" w:rsidRPr="00DA2F30">
        <w:rPr>
          <w:rFonts w:ascii="ＭＳ 明朝" w:eastAsia="ＭＳ 明朝" w:hAnsi="ＭＳ 明朝" w:cs="Generic1-Regular" w:hint="eastAsia"/>
          <w:kern w:val="0"/>
          <w:sz w:val="22"/>
        </w:rPr>
        <w:t>財政援助団体等監査</w:t>
      </w:r>
      <w:r w:rsidR="00812BEC" w:rsidRPr="00DA2F30">
        <w:rPr>
          <w:rFonts w:ascii="ＭＳ 明朝" w:eastAsia="ＭＳ 明朝" w:hAnsi="ＭＳ 明朝" w:cs="Generic2-Regular" w:hint="eastAsia"/>
          <w:kern w:val="0"/>
          <w:sz w:val="22"/>
        </w:rPr>
        <w:t xml:space="preserve">　</w:t>
      </w:r>
      <w:r w:rsidR="00812BEC" w:rsidRPr="00DA2F30">
        <w:rPr>
          <w:rFonts w:ascii="ＭＳ 明朝" w:eastAsia="ＭＳ 明朝" w:hAnsi="ＭＳ 明朝" w:cs="Generic2-Regular"/>
          <w:kern w:val="0"/>
          <w:sz w:val="22"/>
        </w:rPr>
        <w:t xml:space="preserve"> </w:t>
      </w:r>
      <w:r w:rsidR="00812BEC" w:rsidRPr="00DA2F30">
        <w:rPr>
          <w:rFonts w:ascii="ＭＳ 明朝" w:eastAsia="ＭＳ 明朝" w:hAnsi="ＭＳ 明朝" w:cs="Generic1-Regular" w:hint="eastAsia"/>
          <w:kern w:val="0"/>
          <w:sz w:val="22"/>
        </w:rPr>
        <w:t>補助金、交付金、負担金等の財政的援助を与えている団体、出資している団体、借入金の元金又は利子の支払を保証している団体、信託の受託者及び公の施設の管理を行わせている団体の当該財政的援助等に係る出納その他の事務の執行が当該財政的援助等の目的に沿って行われているか監査すること</w:t>
      </w:r>
    </w:p>
    <w:p w:rsidR="00812BEC" w:rsidRPr="00DA2F30" w:rsidRDefault="00DA2F30" w:rsidP="00DA2F30">
      <w:pPr>
        <w:pStyle w:val="a9"/>
        <w:numPr>
          <w:ilvl w:val="0"/>
          <w:numId w:val="1"/>
        </w:numPr>
        <w:autoSpaceDE w:val="0"/>
        <w:autoSpaceDN w:val="0"/>
        <w:adjustRightInd w:val="0"/>
        <w:ind w:leftChars="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 xml:space="preserve">　</w:t>
      </w:r>
      <w:r w:rsidR="00812BEC" w:rsidRPr="00DA2F30">
        <w:rPr>
          <w:rFonts w:ascii="ＭＳ 明朝" w:eastAsia="ＭＳ 明朝" w:hAnsi="ＭＳ 明朝" w:cs="Generic1-Regular" w:hint="eastAsia"/>
          <w:kern w:val="0"/>
          <w:sz w:val="22"/>
        </w:rPr>
        <w:t>決算審査</w:t>
      </w:r>
      <w:r w:rsidR="00812BEC" w:rsidRPr="00DA2F30">
        <w:rPr>
          <w:rFonts w:ascii="ＭＳ 明朝" w:eastAsia="ＭＳ 明朝" w:hAnsi="ＭＳ 明朝" w:cs="Generic2-Regular" w:hint="eastAsia"/>
          <w:kern w:val="0"/>
          <w:sz w:val="22"/>
        </w:rPr>
        <w:t xml:space="preserve">　</w:t>
      </w:r>
      <w:r w:rsidR="00812BEC" w:rsidRPr="00DA2F30">
        <w:rPr>
          <w:rFonts w:ascii="ＭＳ 明朝" w:eastAsia="ＭＳ 明朝" w:hAnsi="ＭＳ 明朝" w:cs="Generic1-Regular" w:hint="eastAsia"/>
          <w:kern w:val="0"/>
          <w:sz w:val="22"/>
        </w:rPr>
        <w:t>決算その他関係書類が法令に適合し、かつ正確であるか審査すること</w:t>
      </w:r>
    </w:p>
    <w:p w:rsidR="00812BEC" w:rsidRPr="00BD09C1" w:rsidRDefault="00DA2F30" w:rsidP="00BD09C1">
      <w:pPr>
        <w:pStyle w:val="a9"/>
        <w:numPr>
          <w:ilvl w:val="0"/>
          <w:numId w:val="1"/>
        </w:numPr>
        <w:autoSpaceDE w:val="0"/>
        <w:autoSpaceDN w:val="0"/>
        <w:adjustRightInd w:val="0"/>
        <w:ind w:leftChars="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 xml:space="preserve">　</w:t>
      </w:r>
      <w:r w:rsidR="00812BEC" w:rsidRPr="00DA2F30">
        <w:rPr>
          <w:rFonts w:ascii="ＭＳ 明朝" w:eastAsia="ＭＳ 明朝" w:hAnsi="ＭＳ 明朝" w:cs="Generic1-Regular" w:hint="eastAsia"/>
          <w:kern w:val="0"/>
          <w:sz w:val="22"/>
        </w:rPr>
        <w:t>例月出納検査</w:t>
      </w:r>
      <w:r w:rsidR="00BD09C1">
        <w:rPr>
          <w:rFonts w:ascii="ＭＳ 明朝" w:eastAsia="ＭＳ 明朝" w:hAnsi="ＭＳ 明朝" w:cs="Generic2-Regular" w:hint="eastAsia"/>
          <w:kern w:val="0"/>
          <w:sz w:val="22"/>
        </w:rPr>
        <w:t xml:space="preserve">　</w:t>
      </w:r>
      <w:r w:rsidR="00812BEC" w:rsidRPr="00DA2F30">
        <w:rPr>
          <w:rFonts w:ascii="ＭＳ 明朝" w:eastAsia="ＭＳ 明朝" w:hAnsi="ＭＳ 明朝" w:cs="Generic1-Regular" w:hint="eastAsia"/>
          <w:kern w:val="0"/>
          <w:sz w:val="22"/>
        </w:rPr>
        <w:t>会計管理者等の現金の出納事務が正確に行われているか検査する</w:t>
      </w:r>
      <w:r w:rsidR="00812BEC" w:rsidRPr="00BD09C1">
        <w:rPr>
          <w:rFonts w:ascii="ＭＳ 明朝" w:eastAsia="ＭＳ 明朝" w:hAnsi="ＭＳ 明朝" w:cs="Generic1-Regular" w:hint="eastAsia"/>
          <w:kern w:val="0"/>
          <w:sz w:val="22"/>
        </w:rPr>
        <w:t>こと</w:t>
      </w:r>
      <w:r w:rsidRPr="00BD09C1">
        <w:rPr>
          <w:rFonts w:ascii="ＭＳ 明朝" w:eastAsia="ＭＳ 明朝" w:hAnsi="ＭＳ 明朝" w:cs="Generic1-Regular" w:hint="eastAsia"/>
          <w:kern w:val="0"/>
          <w:sz w:val="22"/>
        </w:rPr>
        <w:t xml:space="preserve">　　</w:t>
      </w:r>
    </w:p>
    <w:p w:rsidR="00E41568" w:rsidRPr="00DA2F30" w:rsidRDefault="00DA2F30" w:rsidP="00DA2F30">
      <w:pPr>
        <w:pStyle w:val="a9"/>
        <w:numPr>
          <w:ilvl w:val="0"/>
          <w:numId w:val="1"/>
        </w:numPr>
        <w:autoSpaceDE w:val="0"/>
        <w:autoSpaceDN w:val="0"/>
        <w:adjustRightInd w:val="0"/>
        <w:ind w:leftChars="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 xml:space="preserve">　</w:t>
      </w:r>
      <w:r w:rsidR="00812BEC" w:rsidRPr="00DA2F30">
        <w:rPr>
          <w:rFonts w:ascii="ＭＳ 明朝" w:eastAsia="ＭＳ 明朝" w:hAnsi="ＭＳ 明朝" w:cs="Generic1-Regular" w:hint="eastAsia"/>
          <w:kern w:val="0"/>
          <w:sz w:val="22"/>
        </w:rPr>
        <w:t>基金運用審査</w:t>
      </w:r>
      <w:r w:rsidR="00506742" w:rsidRPr="00DA2F30">
        <w:rPr>
          <w:rFonts w:ascii="ＭＳ 明朝" w:eastAsia="ＭＳ 明朝" w:hAnsi="ＭＳ 明朝" w:cs="Generic2-Regular" w:hint="eastAsia"/>
          <w:kern w:val="0"/>
          <w:sz w:val="22"/>
        </w:rPr>
        <w:t xml:space="preserve">　</w:t>
      </w:r>
      <w:r w:rsidR="00812BEC" w:rsidRPr="00DA2F30">
        <w:rPr>
          <w:rFonts w:ascii="ＭＳ 明朝" w:eastAsia="ＭＳ 明朝" w:hAnsi="ＭＳ 明朝" w:cs="Generic1-Regular" w:hint="eastAsia"/>
          <w:kern w:val="0"/>
          <w:sz w:val="22"/>
        </w:rPr>
        <w:t>基金の運用状況を示す書類の計数が正確であり、基金の運用が確実かつ効率的に行われているか審査すること</w:t>
      </w:r>
    </w:p>
    <w:p w:rsidR="00812BEC" w:rsidRDefault="008A78A9" w:rsidP="00DA2F30">
      <w:pPr>
        <w:pStyle w:val="a9"/>
        <w:numPr>
          <w:ilvl w:val="0"/>
          <w:numId w:val="1"/>
        </w:numPr>
        <w:autoSpaceDE w:val="0"/>
        <w:autoSpaceDN w:val="0"/>
        <w:adjustRightInd w:val="0"/>
        <w:ind w:leftChars="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 xml:space="preserve"> </w:t>
      </w:r>
      <w:r>
        <w:rPr>
          <w:rFonts w:ascii="ＭＳ 明朝" w:eastAsia="ＭＳ 明朝" w:hAnsi="ＭＳ 明朝" w:cs="Generic1-Regular"/>
          <w:kern w:val="0"/>
          <w:sz w:val="22"/>
        </w:rPr>
        <w:t xml:space="preserve"> </w:t>
      </w:r>
      <w:r w:rsidR="00812BEC" w:rsidRPr="00DA2F30">
        <w:rPr>
          <w:rFonts w:ascii="ＭＳ 明朝" w:eastAsia="ＭＳ 明朝" w:hAnsi="ＭＳ 明朝" w:cs="Generic1-Regular" w:hint="eastAsia"/>
          <w:kern w:val="0"/>
          <w:sz w:val="22"/>
        </w:rPr>
        <w:t>健全化判断比率等審査</w:t>
      </w:r>
      <w:r w:rsidR="00DA2F30">
        <w:rPr>
          <w:rFonts w:ascii="ＭＳ 明朝" w:eastAsia="ＭＳ 明朝" w:hAnsi="ＭＳ 明朝" w:cs="Generic2-Regular" w:hint="eastAsia"/>
          <w:kern w:val="0"/>
          <w:sz w:val="22"/>
        </w:rPr>
        <w:t xml:space="preserve">　</w:t>
      </w:r>
      <w:r w:rsidR="00812BEC" w:rsidRPr="00DA2F30">
        <w:rPr>
          <w:rFonts w:ascii="ＭＳ 明朝" w:eastAsia="ＭＳ 明朝" w:hAnsi="ＭＳ 明朝" w:cs="Generic1-Regular" w:hint="eastAsia"/>
          <w:kern w:val="0"/>
          <w:sz w:val="22"/>
        </w:rPr>
        <w:t>健全化判断比率及び資金不足比率並びにそれらの算定の基礎となる事項を記載した書類が法令に適合し、かつ正確であるか審査すること</w:t>
      </w:r>
    </w:p>
    <w:p w:rsidR="00F5286D" w:rsidRDefault="00F5286D" w:rsidP="00B364D0">
      <w:pPr>
        <w:autoSpaceDE w:val="0"/>
        <w:autoSpaceDN w:val="0"/>
        <w:adjustRightInd w:val="0"/>
        <w:ind w:left="220" w:hangingChars="100" w:hanging="220"/>
        <w:jc w:val="left"/>
        <w:rPr>
          <w:rFonts w:ascii="ＭＳ 明朝" w:eastAsia="ＭＳ 明朝" w:hAnsi="ＭＳ 明朝" w:cs="Generic1-Regular"/>
          <w:kern w:val="0"/>
          <w:sz w:val="22"/>
        </w:rPr>
      </w:pPr>
    </w:p>
    <w:p w:rsidR="00812BEC" w:rsidRPr="00B364D0" w:rsidRDefault="00812BEC" w:rsidP="00B364D0">
      <w:pPr>
        <w:autoSpaceDE w:val="0"/>
        <w:autoSpaceDN w:val="0"/>
        <w:adjustRightInd w:val="0"/>
        <w:ind w:left="220" w:hangingChars="100" w:hanging="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２</w:t>
      </w:r>
      <w:r w:rsidR="00372745">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法令の規定により監査委員が行うこととされている監査、検査、審査その他の行為（監査等を除く</w:t>
      </w:r>
      <w:r w:rsidR="00962DAB" w:rsidRPr="00B364D0">
        <w:rPr>
          <w:rFonts w:ascii="ＭＳ 明朝" w:eastAsia="ＭＳ 明朝" w:hAnsi="ＭＳ 明朝" w:cs="Generic1-Regular" w:hint="eastAsia"/>
          <w:kern w:val="0"/>
          <w:sz w:val="22"/>
        </w:rPr>
        <w:t>。</w:t>
      </w:r>
      <w:r w:rsidRPr="00B364D0">
        <w:rPr>
          <w:rFonts w:ascii="ＭＳ 明朝" w:eastAsia="ＭＳ 明朝" w:hAnsi="ＭＳ 明朝" w:cs="Generic1-Regular" w:hint="eastAsia"/>
          <w:kern w:val="0"/>
          <w:sz w:val="22"/>
        </w:rPr>
        <w:t>）については、法令の規定に基づき、かつ、本基準の趣旨</w:t>
      </w:r>
      <w:r w:rsidR="00DF1ED6">
        <w:rPr>
          <w:rFonts w:ascii="ＭＳ 明朝" w:eastAsia="ＭＳ 明朝" w:hAnsi="ＭＳ 明朝" w:cs="Generic1-Regular" w:hint="eastAsia"/>
          <w:kern w:val="0"/>
          <w:sz w:val="22"/>
        </w:rPr>
        <w:t>を</w:t>
      </w:r>
      <w:r w:rsidRPr="00B364D0">
        <w:rPr>
          <w:rFonts w:ascii="ＭＳ 明朝" w:eastAsia="ＭＳ 明朝" w:hAnsi="ＭＳ 明朝" w:cs="Generic1-Regular" w:hint="eastAsia"/>
          <w:kern w:val="0"/>
          <w:sz w:val="22"/>
        </w:rPr>
        <w:t>鑑み</w:t>
      </w:r>
      <w:r w:rsidR="00506742">
        <w:rPr>
          <w:rFonts w:ascii="ＭＳ 明朝" w:eastAsia="ＭＳ 明朝" w:hAnsi="ＭＳ 明朝" w:cs="Generic1-Regular" w:hint="eastAsia"/>
          <w:kern w:val="0"/>
          <w:sz w:val="22"/>
        </w:rPr>
        <w:t>、</w:t>
      </w:r>
      <w:r w:rsidRPr="00B364D0">
        <w:rPr>
          <w:rFonts w:ascii="ＭＳ 明朝" w:eastAsia="ＭＳ 明朝" w:hAnsi="ＭＳ 明朝" w:cs="Generic1-Regular" w:hint="eastAsia"/>
          <w:kern w:val="0"/>
          <w:sz w:val="22"/>
        </w:rPr>
        <w:t>実施</w:t>
      </w:r>
      <w:r w:rsidR="00B364D0" w:rsidRPr="00B364D0">
        <w:rPr>
          <w:rFonts w:ascii="ＭＳ 明朝" w:eastAsia="ＭＳ 明朝" w:hAnsi="ＭＳ 明朝" w:cs="Generic1-Regular" w:hint="eastAsia"/>
          <w:kern w:val="0"/>
          <w:sz w:val="22"/>
        </w:rPr>
        <w:t>するものとする</w:t>
      </w:r>
      <w:r w:rsidRPr="00B364D0">
        <w:rPr>
          <w:rFonts w:ascii="ＭＳ 明朝" w:eastAsia="ＭＳ 明朝" w:hAnsi="ＭＳ 明朝" w:cs="Generic1-Regular" w:hint="eastAsia"/>
          <w:kern w:val="0"/>
          <w:sz w:val="22"/>
        </w:rPr>
        <w:t>。</w:t>
      </w:r>
    </w:p>
    <w:p w:rsidR="00812BEC" w:rsidRPr="00B364D0" w:rsidRDefault="00812BEC" w:rsidP="004D2A86">
      <w:pPr>
        <w:autoSpaceDE w:val="0"/>
        <w:autoSpaceDN w:val="0"/>
        <w:adjustRightInd w:val="0"/>
        <w:ind w:firstLineChars="100" w:firstLine="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（倫理規範）</w:t>
      </w:r>
    </w:p>
    <w:p w:rsidR="00812BEC" w:rsidRPr="00B364D0" w:rsidRDefault="00812BEC" w:rsidP="00B364D0">
      <w:pPr>
        <w:autoSpaceDE w:val="0"/>
        <w:autoSpaceDN w:val="0"/>
        <w:adjustRightInd w:val="0"/>
        <w:ind w:left="220" w:hangingChars="100" w:hanging="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第３条</w:t>
      </w:r>
      <w:r w:rsidR="00372745">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監査委員は、高潔な人格を維持し、誠実に、かつ、本基準に則ってその職務を遂行</w:t>
      </w:r>
      <w:r w:rsidR="00B364D0" w:rsidRPr="00B364D0">
        <w:rPr>
          <w:rFonts w:ascii="ＭＳ 明朝" w:eastAsia="ＭＳ 明朝" w:hAnsi="ＭＳ 明朝" w:cs="Generic1-Regular" w:hint="eastAsia"/>
          <w:kern w:val="0"/>
          <w:sz w:val="22"/>
        </w:rPr>
        <w:t>するものとする</w:t>
      </w:r>
      <w:r w:rsidRPr="00B364D0">
        <w:rPr>
          <w:rFonts w:ascii="ＭＳ 明朝" w:eastAsia="ＭＳ 明朝" w:hAnsi="ＭＳ 明朝" w:cs="Generic1-Regular" w:hint="eastAsia"/>
          <w:kern w:val="0"/>
          <w:sz w:val="22"/>
        </w:rPr>
        <w:t>。</w:t>
      </w:r>
    </w:p>
    <w:p w:rsidR="00812BEC" w:rsidRPr="00B364D0" w:rsidRDefault="00812BEC" w:rsidP="004D2A86">
      <w:pPr>
        <w:autoSpaceDE w:val="0"/>
        <w:autoSpaceDN w:val="0"/>
        <w:adjustRightInd w:val="0"/>
        <w:ind w:firstLineChars="100" w:firstLine="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（独立性、公正不偏の態度及び正当な注意）</w:t>
      </w:r>
    </w:p>
    <w:p w:rsidR="00812BEC" w:rsidRPr="00B364D0" w:rsidRDefault="00812BEC" w:rsidP="00B364D0">
      <w:pPr>
        <w:autoSpaceDE w:val="0"/>
        <w:autoSpaceDN w:val="0"/>
        <w:adjustRightInd w:val="0"/>
        <w:ind w:left="220" w:hangingChars="100" w:hanging="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第４条</w:t>
      </w:r>
      <w:r w:rsidR="00372745">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監査委員は、独立的かつ客観的な立場で公正不偏の態度を保持し</w:t>
      </w:r>
      <w:r w:rsidR="00962DAB" w:rsidRPr="00B364D0">
        <w:rPr>
          <w:rFonts w:ascii="ＭＳ 明朝" w:eastAsia="ＭＳ 明朝" w:hAnsi="ＭＳ 明朝" w:cs="Generic1-Regular" w:hint="eastAsia"/>
          <w:kern w:val="0"/>
          <w:sz w:val="22"/>
        </w:rPr>
        <w:t>、</w:t>
      </w:r>
      <w:r w:rsidR="00DF1ED6" w:rsidRPr="00B364D0">
        <w:rPr>
          <w:rFonts w:ascii="ＭＳ 明朝" w:eastAsia="ＭＳ 明朝" w:hAnsi="ＭＳ 明朝" w:cs="Generic1-Regular" w:hint="eastAsia"/>
          <w:kern w:val="0"/>
          <w:sz w:val="22"/>
        </w:rPr>
        <w:t>正当な注意を払って</w:t>
      </w:r>
      <w:r w:rsidR="00962DAB" w:rsidRPr="00B364D0">
        <w:rPr>
          <w:rFonts w:ascii="ＭＳ 明朝" w:eastAsia="ＭＳ 明朝" w:hAnsi="ＭＳ 明朝" w:cs="Generic1-Regular" w:hint="eastAsia"/>
          <w:kern w:val="0"/>
          <w:sz w:val="22"/>
        </w:rPr>
        <w:t>その職務を遂行するものとする</w:t>
      </w:r>
      <w:r w:rsidRPr="00B364D0">
        <w:rPr>
          <w:rFonts w:ascii="ＭＳ 明朝" w:eastAsia="ＭＳ 明朝" w:hAnsi="ＭＳ 明朝" w:cs="Generic1-Regular" w:hint="eastAsia"/>
          <w:kern w:val="0"/>
          <w:sz w:val="22"/>
        </w:rPr>
        <w:t>。</w:t>
      </w:r>
    </w:p>
    <w:p w:rsidR="00812BEC" w:rsidRPr="00B364D0" w:rsidRDefault="00812BEC" w:rsidP="004D2A86">
      <w:pPr>
        <w:autoSpaceDE w:val="0"/>
        <w:autoSpaceDN w:val="0"/>
        <w:adjustRightInd w:val="0"/>
        <w:ind w:firstLineChars="100" w:firstLine="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（専門性）</w:t>
      </w:r>
    </w:p>
    <w:p w:rsidR="00812BEC" w:rsidRPr="00B364D0" w:rsidRDefault="00812BEC" w:rsidP="00B364D0">
      <w:pPr>
        <w:autoSpaceDE w:val="0"/>
        <w:autoSpaceDN w:val="0"/>
        <w:adjustRightInd w:val="0"/>
        <w:ind w:left="220" w:hangingChars="100" w:hanging="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第５条</w:t>
      </w:r>
      <w:r w:rsidR="00372745">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監査委員は、</w:t>
      </w:r>
      <w:r w:rsidR="00C627F3">
        <w:rPr>
          <w:rFonts w:ascii="ＭＳ 明朝" w:eastAsia="ＭＳ 明朝" w:hAnsi="ＭＳ 明朝" w:cs="Generic1-Regular" w:hint="eastAsia"/>
          <w:kern w:val="0"/>
          <w:sz w:val="22"/>
        </w:rPr>
        <w:t>村</w:t>
      </w:r>
      <w:r w:rsidRPr="00B364D0">
        <w:rPr>
          <w:rFonts w:ascii="ＭＳ 明朝" w:eastAsia="ＭＳ 明朝" w:hAnsi="ＭＳ 明朝" w:cs="Generic1-Regular" w:hint="eastAsia"/>
          <w:kern w:val="0"/>
          <w:sz w:val="22"/>
        </w:rPr>
        <w:t>の財務管理、事業の経営管理その他行政運営に関し優れた識見を有することが求められ、その職務を遂行するため、自らの専門能力の向上と知識の蓄積を図り、その専門性を維持</w:t>
      </w:r>
      <w:r w:rsidR="00506742">
        <w:rPr>
          <w:rFonts w:ascii="ＭＳ 明朝" w:eastAsia="ＭＳ 明朝" w:hAnsi="ＭＳ 明朝" w:cs="Generic1-Regular" w:hint="eastAsia"/>
          <w:kern w:val="0"/>
          <w:sz w:val="22"/>
        </w:rPr>
        <w:t>及び</w:t>
      </w:r>
      <w:r w:rsidRPr="00B364D0">
        <w:rPr>
          <w:rFonts w:ascii="ＭＳ 明朝" w:eastAsia="ＭＳ 明朝" w:hAnsi="ＭＳ 明朝" w:cs="Generic1-Regular" w:hint="eastAsia"/>
          <w:kern w:val="0"/>
          <w:sz w:val="22"/>
        </w:rPr>
        <w:t>確保するため研鑽に努め</w:t>
      </w:r>
      <w:r w:rsidR="00962DAB" w:rsidRPr="00B364D0">
        <w:rPr>
          <w:rFonts w:ascii="ＭＳ 明朝" w:eastAsia="ＭＳ 明朝" w:hAnsi="ＭＳ 明朝" w:cs="Generic1-Regular" w:hint="eastAsia"/>
          <w:kern w:val="0"/>
          <w:sz w:val="22"/>
        </w:rPr>
        <w:t>るものとする</w:t>
      </w:r>
      <w:r w:rsidRPr="00B364D0">
        <w:rPr>
          <w:rFonts w:ascii="ＭＳ 明朝" w:eastAsia="ＭＳ 明朝" w:hAnsi="ＭＳ 明朝" w:cs="Generic1-Regular" w:hint="eastAsia"/>
          <w:kern w:val="0"/>
          <w:sz w:val="22"/>
        </w:rPr>
        <w:t>。</w:t>
      </w:r>
    </w:p>
    <w:p w:rsidR="00812BEC" w:rsidRPr="00B364D0" w:rsidRDefault="00812BEC" w:rsidP="00B364D0">
      <w:pPr>
        <w:autoSpaceDE w:val="0"/>
        <w:autoSpaceDN w:val="0"/>
        <w:adjustRightInd w:val="0"/>
        <w:ind w:left="220" w:hangingChars="100" w:hanging="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２</w:t>
      </w:r>
      <w:r w:rsidR="00372745">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監査委員は、監査委員の事務を補助する職員に対し、監査委員の職務が本基準に則って遂行されるよう、</w:t>
      </w:r>
      <w:r w:rsidR="00C627F3">
        <w:rPr>
          <w:rFonts w:ascii="ＭＳ 明朝" w:eastAsia="ＭＳ 明朝" w:hAnsi="ＭＳ 明朝" w:cs="Generic1-Regular" w:hint="eastAsia"/>
          <w:kern w:val="0"/>
          <w:sz w:val="22"/>
        </w:rPr>
        <w:t>村</w:t>
      </w:r>
      <w:r w:rsidRPr="00B364D0">
        <w:rPr>
          <w:rFonts w:ascii="ＭＳ 明朝" w:eastAsia="ＭＳ 明朝" w:hAnsi="ＭＳ 明朝" w:cs="Generic1-Regular" w:hint="eastAsia"/>
          <w:kern w:val="0"/>
          <w:sz w:val="22"/>
        </w:rPr>
        <w:t>の財務管理、事業の経営管理その他行政運営に関して、自らの専門能力の向上と知識の蓄積を図るよう研鑽に努めさせ</w:t>
      </w:r>
      <w:r w:rsidR="00962DAB" w:rsidRPr="00B364D0">
        <w:rPr>
          <w:rFonts w:ascii="ＭＳ 明朝" w:eastAsia="ＭＳ 明朝" w:hAnsi="ＭＳ 明朝" w:cs="Generic1-Regular" w:hint="eastAsia"/>
          <w:kern w:val="0"/>
          <w:sz w:val="22"/>
        </w:rPr>
        <w:t>るものとする</w:t>
      </w:r>
      <w:r w:rsidRPr="00B364D0">
        <w:rPr>
          <w:rFonts w:ascii="ＭＳ 明朝" w:eastAsia="ＭＳ 明朝" w:hAnsi="ＭＳ 明朝" w:cs="Generic1-Regular" w:hint="eastAsia"/>
          <w:kern w:val="0"/>
          <w:sz w:val="22"/>
        </w:rPr>
        <w:t>。</w:t>
      </w:r>
    </w:p>
    <w:p w:rsidR="00812BEC" w:rsidRPr="00B364D0" w:rsidRDefault="00812BEC" w:rsidP="004D2A86">
      <w:pPr>
        <w:autoSpaceDE w:val="0"/>
        <w:autoSpaceDN w:val="0"/>
        <w:adjustRightInd w:val="0"/>
        <w:ind w:firstLineChars="100" w:firstLine="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（質の管理）</w:t>
      </w:r>
    </w:p>
    <w:p w:rsidR="00812BEC" w:rsidRPr="00B364D0" w:rsidRDefault="00812BEC" w:rsidP="00B364D0">
      <w:pPr>
        <w:autoSpaceDE w:val="0"/>
        <w:autoSpaceDN w:val="0"/>
        <w:adjustRightInd w:val="0"/>
        <w:ind w:left="220" w:hangingChars="100" w:hanging="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第６条</w:t>
      </w:r>
      <w:r w:rsidR="00372745">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監査委員は、本基準に則って、その職務を遂行するに</w:t>
      </w:r>
      <w:r w:rsidR="00506742">
        <w:rPr>
          <w:rFonts w:ascii="ＭＳ 明朝" w:eastAsia="ＭＳ 明朝" w:hAnsi="ＭＳ 明朝" w:cs="Generic1-Regular" w:hint="eastAsia"/>
          <w:kern w:val="0"/>
          <w:sz w:val="22"/>
        </w:rPr>
        <w:t>当たり</w:t>
      </w:r>
      <w:r w:rsidRPr="00B364D0">
        <w:rPr>
          <w:rFonts w:ascii="ＭＳ 明朝" w:eastAsia="ＭＳ 明朝" w:hAnsi="ＭＳ 明朝" w:cs="Generic1-Regular" w:hint="eastAsia"/>
          <w:kern w:val="0"/>
          <w:sz w:val="22"/>
        </w:rPr>
        <w:t>求められる質を確保</w:t>
      </w:r>
      <w:r w:rsidR="00962DAB" w:rsidRPr="00B364D0">
        <w:rPr>
          <w:rFonts w:ascii="ＭＳ 明朝" w:eastAsia="ＭＳ 明朝" w:hAnsi="ＭＳ 明朝" w:cs="Generic1-Regular" w:hint="eastAsia"/>
          <w:kern w:val="0"/>
          <w:sz w:val="22"/>
        </w:rPr>
        <w:t>するものとする</w:t>
      </w:r>
      <w:r w:rsidRPr="00B364D0">
        <w:rPr>
          <w:rFonts w:ascii="ＭＳ 明朝" w:eastAsia="ＭＳ 明朝" w:hAnsi="ＭＳ 明朝" w:cs="Generic1-Regular" w:hint="eastAsia"/>
          <w:kern w:val="0"/>
          <w:sz w:val="22"/>
        </w:rPr>
        <w:t>。そのために、監査委員の事務を補助する職員に対して、適切に指揮及び監督を行</w:t>
      </w:r>
      <w:r w:rsidR="00962DAB" w:rsidRPr="00B364D0">
        <w:rPr>
          <w:rFonts w:ascii="ＭＳ 明朝" w:eastAsia="ＭＳ 明朝" w:hAnsi="ＭＳ 明朝" w:cs="Generic1-Regular" w:hint="eastAsia"/>
          <w:kern w:val="0"/>
          <w:sz w:val="22"/>
        </w:rPr>
        <w:t>うものとする</w:t>
      </w:r>
      <w:r w:rsidRPr="00B364D0">
        <w:rPr>
          <w:rFonts w:ascii="ＭＳ 明朝" w:eastAsia="ＭＳ 明朝" w:hAnsi="ＭＳ 明朝" w:cs="Generic1-Regular" w:hint="eastAsia"/>
          <w:kern w:val="0"/>
          <w:sz w:val="22"/>
        </w:rPr>
        <w:t>。</w:t>
      </w:r>
    </w:p>
    <w:p w:rsidR="00812BEC" w:rsidRPr="00B364D0" w:rsidRDefault="00812BEC" w:rsidP="00B364D0">
      <w:pPr>
        <w:autoSpaceDE w:val="0"/>
        <w:autoSpaceDN w:val="0"/>
        <w:adjustRightInd w:val="0"/>
        <w:ind w:left="220" w:hangingChars="100" w:hanging="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２</w:t>
      </w:r>
      <w:r w:rsidR="00372745">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監査委員は、監査計画、監査等の内容、判断の過程、証拠</w:t>
      </w:r>
      <w:r w:rsidR="00506742">
        <w:rPr>
          <w:rFonts w:ascii="ＭＳ 明朝" w:eastAsia="ＭＳ 明朝" w:hAnsi="ＭＳ 明朝" w:cs="Generic1-Regular" w:hint="eastAsia"/>
          <w:kern w:val="0"/>
          <w:sz w:val="22"/>
        </w:rPr>
        <w:t>及び</w:t>
      </w:r>
      <w:r w:rsidRPr="00B364D0">
        <w:rPr>
          <w:rFonts w:ascii="ＭＳ 明朝" w:eastAsia="ＭＳ 明朝" w:hAnsi="ＭＳ 明朝" w:cs="Generic1-Regular" w:hint="eastAsia"/>
          <w:kern w:val="0"/>
          <w:sz w:val="22"/>
        </w:rPr>
        <w:t>結果その他の監査委員が必要と認める事項を監査調書として作成し、保存</w:t>
      </w:r>
      <w:r w:rsidR="00962DAB" w:rsidRPr="00B364D0">
        <w:rPr>
          <w:rFonts w:ascii="ＭＳ 明朝" w:eastAsia="ＭＳ 明朝" w:hAnsi="ＭＳ 明朝" w:cs="Generic1-Regular" w:hint="eastAsia"/>
          <w:kern w:val="0"/>
          <w:sz w:val="22"/>
        </w:rPr>
        <w:t>するものとする</w:t>
      </w:r>
      <w:r w:rsidRPr="00B364D0">
        <w:rPr>
          <w:rFonts w:ascii="ＭＳ 明朝" w:eastAsia="ＭＳ 明朝" w:hAnsi="ＭＳ 明朝" w:cs="Generic1-Regular" w:hint="eastAsia"/>
          <w:kern w:val="0"/>
          <w:sz w:val="22"/>
        </w:rPr>
        <w:t>。</w:t>
      </w:r>
    </w:p>
    <w:p w:rsidR="00812BEC" w:rsidRPr="00B364D0" w:rsidRDefault="00812BEC" w:rsidP="00812BEC">
      <w:pPr>
        <w:autoSpaceDE w:val="0"/>
        <w:autoSpaceDN w:val="0"/>
        <w:adjustRightInd w:val="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第２章</w:t>
      </w:r>
      <w:r w:rsidR="00372745">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実施基準</w:t>
      </w:r>
    </w:p>
    <w:p w:rsidR="00812BEC" w:rsidRPr="00B364D0" w:rsidRDefault="00812BEC" w:rsidP="004D2A86">
      <w:pPr>
        <w:autoSpaceDE w:val="0"/>
        <w:autoSpaceDN w:val="0"/>
        <w:adjustRightInd w:val="0"/>
        <w:ind w:firstLineChars="100" w:firstLine="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（監査計画）</w:t>
      </w:r>
    </w:p>
    <w:p w:rsidR="00812BEC" w:rsidRPr="00B364D0" w:rsidRDefault="00812BEC" w:rsidP="00B364D0">
      <w:pPr>
        <w:autoSpaceDE w:val="0"/>
        <w:autoSpaceDN w:val="0"/>
        <w:adjustRightInd w:val="0"/>
        <w:ind w:left="220" w:hangingChars="100" w:hanging="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第７条</w:t>
      </w:r>
      <w:r w:rsidR="00372745">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監査委員は、監査等を効率的かつ効果的に実施することができるよう、リスク（組織目的の達成を阻害する要因をいう。以下同じ。）の内容及び程度、過去の監査結果、監査結果の措置状況、監査資源等を総合的に勘案し、監査計画を策定</w:t>
      </w:r>
      <w:r w:rsidR="00962DAB" w:rsidRPr="00B364D0">
        <w:rPr>
          <w:rFonts w:ascii="ＭＳ 明朝" w:eastAsia="ＭＳ 明朝" w:hAnsi="ＭＳ 明朝" w:cs="Generic1-Regular" w:hint="eastAsia"/>
          <w:kern w:val="0"/>
          <w:sz w:val="22"/>
        </w:rPr>
        <w:t>するものとする</w:t>
      </w:r>
      <w:r w:rsidRPr="00B364D0">
        <w:rPr>
          <w:rFonts w:ascii="ＭＳ 明朝" w:eastAsia="ＭＳ 明朝" w:hAnsi="ＭＳ 明朝" w:cs="Generic1-Regular" w:hint="eastAsia"/>
          <w:kern w:val="0"/>
          <w:sz w:val="22"/>
        </w:rPr>
        <w:t>。監査計画には、監査等の種類、対象、時期、実施体制等を定め</w:t>
      </w:r>
      <w:r w:rsidR="00962DAB" w:rsidRPr="00B364D0">
        <w:rPr>
          <w:rFonts w:ascii="ＭＳ 明朝" w:eastAsia="ＭＳ 明朝" w:hAnsi="ＭＳ 明朝" w:cs="Generic1-Regular" w:hint="eastAsia"/>
          <w:kern w:val="0"/>
          <w:sz w:val="22"/>
        </w:rPr>
        <w:t>るものとする</w:t>
      </w:r>
      <w:r w:rsidRPr="00B364D0">
        <w:rPr>
          <w:rFonts w:ascii="ＭＳ 明朝" w:eastAsia="ＭＳ 明朝" w:hAnsi="ＭＳ 明朝" w:cs="Generic1-Regular" w:hint="eastAsia"/>
          <w:kern w:val="0"/>
          <w:sz w:val="22"/>
        </w:rPr>
        <w:t>。</w:t>
      </w:r>
    </w:p>
    <w:p w:rsidR="00812BEC" w:rsidRPr="00B364D0" w:rsidRDefault="00A076E7" w:rsidP="003F6653">
      <w:pPr>
        <w:autoSpaceDE w:val="0"/>
        <w:autoSpaceDN w:val="0"/>
        <w:adjustRightInd w:val="0"/>
        <w:ind w:left="220" w:hangingChars="100" w:hanging="22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２</w:t>
      </w:r>
      <w:r w:rsidR="00A56DD4">
        <w:rPr>
          <w:rFonts w:ascii="ＭＳ 明朝" w:eastAsia="ＭＳ 明朝" w:hAnsi="ＭＳ 明朝" w:cs="Generic1-Regular" w:hint="eastAsia"/>
          <w:kern w:val="0"/>
          <w:sz w:val="22"/>
        </w:rPr>
        <w:t xml:space="preserve">　</w:t>
      </w:r>
      <w:r w:rsidR="00812BEC" w:rsidRPr="00B364D0">
        <w:rPr>
          <w:rFonts w:ascii="ＭＳ 明朝" w:eastAsia="ＭＳ 明朝" w:hAnsi="ＭＳ 明朝" w:cs="Generic1-Regular" w:hint="eastAsia"/>
          <w:kern w:val="0"/>
          <w:sz w:val="22"/>
        </w:rPr>
        <w:t>監査委員は、監査計画の前提として把握した事象若しくは状況が変化した場合又は監査等の実施過程で新たな事実を発見した場合には、必要に応じて適宜</w:t>
      </w:r>
      <w:r w:rsidR="00506742">
        <w:rPr>
          <w:rFonts w:ascii="ＭＳ 明朝" w:eastAsia="ＭＳ 明朝" w:hAnsi="ＭＳ 明朝" w:cs="Generic1-Regular" w:hint="eastAsia"/>
          <w:kern w:val="0"/>
          <w:sz w:val="22"/>
        </w:rPr>
        <w:t>、</w:t>
      </w:r>
      <w:r w:rsidR="00812BEC" w:rsidRPr="00B364D0">
        <w:rPr>
          <w:rFonts w:ascii="ＭＳ 明朝" w:eastAsia="ＭＳ 明朝" w:hAnsi="ＭＳ 明朝" w:cs="Generic1-Regular" w:hint="eastAsia"/>
          <w:kern w:val="0"/>
          <w:sz w:val="22"/>
        </w:rPr>
        <w:t>監査計画を修正</w:t>
      </w:r>
      <w:r w:rsidR="00962DAB" w:rsidRPr="00B364D0">
        <w:rPr>
          <w:rFonts w:ascii="ＭＳ 明朝" w:eastAsia="ＭＳ 明朝" w:hAnsi="ＭＳ 明朝" w:cs="Generic1-Regular" w:hint="eastAsia"/>
          <w:kern w:val="0"/>
          <w:sz w:val="22"/>
        </w:rPr>
        <w:t>するものとする</w:t>
      </w:r>
      <w:r w:rsidR="00812BEC" w:rsidRPr="00B364D0">
        <w:rPr>
          <w:rFonts w:ascii="ＭＳ 明朝" w:eastAsia="ＭＳ 明朝" w:hAnsi="ＭＳ 明朝" w:cs="Generic1-Regular" w:hint="eastAsia"/>
          <w:kern w:val="0"/>
          <w:sz w:val="22"/>
        </w:rPr>
        <w:t>。</w:t>
      </w:r>
    </w:p>
    <w:p w:rsidR="00812BEC" w:rsidRPr="00B364D0" w:rsidRDefault="00812BEC" w:rsidP="004D2A86">
      <w:pPr>
        <w:autoSpaceDE w:val="0"/>
        <w:autoSpaceDN w:val="0"/>
        <w:adjustRightInd w:val="0"/>
        <w:ind w:firstLineChars="100" w:firstLine="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（リスクの識別と対応）</w:t>
      </w:r>
    </w:p>
    <w:p w:rsidR="004D2A86" w:rsidRDefault="00812BEC" w:rsidP="003A774F">
      <w:pPr>
        <w:autoSpaceDE w:val="0"/>
        <w:autoSpaceDN w:val="0"/>
        <w:adjustRightInd w:val="0"/>
        <w:ind w:left="220" w:hangingChars="100" w:hanging="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第８条</w:t>
      </w:r>
      <w:r w:rsidR="00372745">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監査委員は、監査等の対象のリスクを識別し、そのリスクの内容及び程度を検討した上で、監査等を実施</w:t>
      </w:r>
      <w:r w:rsidR="00962DAB" w:rsidRPr="00B364D0">
        <w:rPr>
          <w:rFonts w:ascii="ＭＳ 明朝" w:eastAsia="ＭＳ 明朝" w:hAnsi="ＭＳ 明朝" w:cs="Generic1-Regular" w:hint="eastAsia"/>
          <w:kern w:val="0"/>
          <w:sz w:val="22"/>
        </w:rPr>
        <w:t>するものとする</w:t>
      </w:r>
      <w:r w:rsidRPr="00B364D0">
        <w:rPr>
          <w:rFonts w:ascii="ＭＳ 明朝" w:eastAsia="ＭＳ 明朝" w:hAnsi="ＭＳ 明朝" w:cs="Generic1-Regular" w:hint="eastAsia"/>
          <w:kern w:val="0"/>
          <w:sz w:val="22"/>
        </w:rPr>
        <w:t>。</w:t>
      </w:r>
    </w:p>
    <w:p w:rsidR="00F5286D" w:rsidRDefault="00F5286D" w:rsidP="004D2A86">
      <w:pPr>
        <w:autoSpaceDE w:val="0"/>
        <w:autoSpaceDN w:val="0"/>
        <w:adjustRightInd w:val="0"/>
        <w:ind w:firstLineChars="100" w:firstLine="220"/>
        <w:jc w:val="left"/>
        <w:rPr>
          <w:rFonts w:ascii="ＭＳ 明朝" w:eastAsia="ＭＳ 明朝" w:hAnsi="ＭＳ 明朝" w:cs="Generic1-Regular"/>
          <w:kern w:val="0"/>
          <w:sz w:val="22"/>
        </w:rPr>
      </w:pPr>
    </w:p>
    <w:p w:rsidR="00C95DFA" w:rsidRPr="0038698D" w:rsidRDefault="00C95DFA" w:rsidP="004D2A86">
      <w:pPr>
        <w:autoSpaceDE w:val="0"/>
        <w:autoSpaceDN w:val="0"/>
        <w:adjustRightInd w:val="0"/>
        <w:ind w:firstLineChars="100" w:firstLine="220"/>
        <w:jc w:val="left"/>
        <w:rPr>
          <w:rFonts w:ascii="ＭＳ 明朝" w:eastAsia="ＭＳ 明朝" w:hAnsi="ＭＳ 明朝" w:cs="Generic1-Regular"/>
          <w:kern w:val="0"/>
          <w:sz w:val="22"/>
        </w:rPr>
      </w:pPr>
      <w:r w:rsidRPr="0038698D">
        <w:rPr>
          <w:rFonts w:ascii="ＭＳ 明朝" w:eastAsia="ＭＳ 明朝" w:hAnsi="ＭＳ 明朝" w:cs="Generic1-Regular" w:hint="eastAsia"/>
          <w:kern w:val="0"/>
          <w:sz w:val="22"/>
        </w:rPr>
        <w:t>(内部統制に依拠した監査等)</w:t>
      </w:r>
    </w:p>
    <w:p w:rsidR="00C95DFA" w:rsidRPr="0038698D" w:rsidRDefault="00C95DFA" w:rsidP="00C95DFA">
      <w:pPr>
        <w:autoSpaceDE w:val="0"/>
        <w:autoSpaceDN w:val="0"/>
        <w:adjustRightInd w:val="0"/>
        <w:ind w:left="220" w:hangingChars="100" w:hanging="220"/>
        <w:jc w:val="left"/>
        <w:rPr>
          <w:rFonts w:ascii="ＭＳ 明朝" w:eastAsia="ＭＳ 明朝" w:hAnsi="ＭＳ 明朝" w:cs="Generic1-Regular"/>
          <w:kern w:val="0"/>
          <w:sz w:val="22"/>
        </w:rPr>
      </w:pPr>
      <w:r w:rsidRPr="0038698D">
        <w:rPr>
          <w:rFonts w:ascii="ＭＳ 明朝" w:eastAsia="ＭＳ 明朝" w:hAnsi="ＭＳ 明朝" w:cs="Generic1-Regular" w:hint="eastAsia"/>
          <w:kern w:val="0"/>
          <w:sz w:val="22"/>
        </w:rPr>
        <w:t>第９条</w:t>
      </w:r>
      <w:r w:rsidR="00372745" w:rsidRPr="0038698D">
        <w:rPr>
          <w:rFonts w:ascii="ＭＳ 明朝" w:eastAsia="ＭＳ 明朝" w:hAnsi="ＭＳ 明朝" w:cs="Generic1-Regular" w:hint="eastAsia"/>
          <w:kern w:val="0"/>
          <w:sz w:val="22"/>
        </w:rPr>
        <w:t xml:space="preserve">　</w:t>
      </w:r>
      <w:r w:rsidRPr="0038698D">
        <w:rPr>
          <w:rFonts w:ascii="ＭＳ 明朝" w:eastAsia="ＭＳ 明朝" w:hAnsi="ＭＳ 明朝" w:cs="Generic1-Regular" w:hint="eastAsia"/>
          <w:kern w:val="0"/>
          <w:sz w:val="22"/>
        </w:rPr>
        <w:t>前条のリスクの内容及び程度の検討に当たっては、内部統制の整備及び運用状況について情報を集め、判断するものとする。</w:t>
      </w:r>
    </w:p>
    <w:p w:rsidR="00C95DFA" w:rsidRPr="0038698D" w:rsidRDefault="00C95DFA" w:rsidP="00C95DFA">
      <w:pPr>
        <w:autoSpaceDE w:val="0"/>
        <w:autoSpaceDN w:val="0"/>
        <w:adjustRightInd w:val="0"/>
        <w:ind w:left="220" w:hangingChars="100" w:hanging="220"/>
        <w:jc w:val="left"/>
        <w:rPr>
          <w:rFonts w:ascii="ＭＳ 明朝" w:eastAsia="ＭＳ 明朝" w:hAnsi="ＭＳ 明朝" w:cs="Generic1-Regular"/>
          <w:kern w:val="0"/>
          <w:sz w:val="22"/>
        </w:rPr>
      </w:pPr>
      <w:r w:rsidRPr="0038698D">
        <w:rPr>
          <w:rFonts w:ascii="ＭＳ 明朝" w:eastAsia="ＭＳ 明朝" w:hAnsi="ＭＳ 明朝" w:cs="Generic1-Regular" w:hint="eastAsia"/>
          <w:kern w:val="0"/>
          <w:sz w:val="22"/>
        </w:rPr>
        <w:t>２</w:t>
      </w:r>
      <w:r w:rsidR="00372745" w:rsidRPr="0038698D">
        <w:rPr>
          <w:rFonts w:ascii="ＭＳ 明朝" w:eastAsia="ＭＳ 明朝" w:hAnsi="ＭＳ 明朝" w:cs="Generic1-Regular" w:hint="eastAsia"/>
          <w:kern w:val="0"/>
          <w:sz w:val="22"/>
        </w:rPr>
        <w:t xml:space="preserve">　</w:t>
      </w:r>
      <w:r w:rsidRPr="0038698D">
        <w:rPr>
          <w:rFonts w:ascii="ＭＳ 明朝" w:eastAsia="ＭＳ 明朝" w:hAnsi="ＭＳ 明朝" w:cs="Generic1-Regular" w:hint="eastAsia"/>
          <w:kern w:val="0"/>
          <w:sz w:val="22"/>
        </w:rPr>
        <w:t>監査委員は、監査等の種類に応じ、内部統制に依拠する程度を勘案し、適切に監査等を行うものとする。</w:t>
      </w:r>
    </w:p>
    <w:p w:rsidR="00812BEC" w:rsidRPr="00B364D0" w:rsidRDefault="00812BEC" w:rsidP="003A774F">
      <w:pPr>
        <w:autoSpaceDE w:val="0"/>
        <w:autoSpaceDN w:val="0"/>
        <w:adjustRightInd w:val="0"/>
        <w:ind w:firstLineChars="100" w:firstLine="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（監査等の実施手続）</w:t>
      </w:r>
    </w:p>
    <w:p w:rsidR="00812BEC" w:rsidRPr="00B364D0" w:rsidRDefault="00812BEC" w:rsidP="00B364D0">
      <w:pPr>
        <w:autoSpaceDE w:val="0"/>
        <w:autoSpaceDN w:val="0"/>
        <w:adjustRightInd w:val="0"/>
        <w:ind w:left="220" w:hangingChars="100" w:hanging="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第</w:t>
      </w:r>
      <w:r w:rsidR="004D2A86">
        <w:rPr>
          <w:rFonts w:ascii="ＭＳ 明朝" w:eastAsia="ＭＳ 明朝" w:hAnsi="ＭＳ 明朝" w:cs="Generic1-Regular" w:hint="eastAsia"/>
          <w:kern w:val="0"/>
          <w:sz w:val="22"/>
        </w:rPr>
        <w:t>10</w:t>
      </w:r>
      <w:r w:rsidRPr="00B364D0">
        <w:rPr>
          <w:rFonts w:ascii="ＭＳ 明朝" w:eastAsia="ＭＳ 明朝" w:hAnsi="ＭＳ 明朝" w:cs="Generic1-Regular" w:hint="eastAsia"/>
          <w:kern w:val="0"/>
          <w:sz w:val="22"/>
        </w:rPr>
        <w:t>条</w:t>
      </w:r>
      <w:r w:rsidR="00372745">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監査委員は、必要な監査等の証拠を効率的かつ効果的に入手するため、監査計画に基づき、実施すべき監査等の手続を選択し、実施</w:t>
      </w:r>
      <w:r w:rsidR="00962DAB" w:rsidRPr="00B364D0">
        <w:rPr>
          <w:rFonts w:ascii="ＭＳ 明朝" w:eastAsia="ＭＳ 明朝" w:hAnsi="ＭＳ 明朝" w:cs="Generic1-Regular" w:hint="eastAsia"/>
          <w:kern w:val="0"/>
          <w:sz w:val="22"/>
        </w:rPr>
        <w:t>するものとする</w:t>
      </w:r>
      <w:r w:rsidRPr="00B364D0">
        <w:rPr>
          <w:rFonts w:ascii="ＭＳ 明朝" w:eastAsia="ＭＳ 明朝" w:hAnsi="ＭＳ 明朝" w:cs="Generic1-Regular" w:hint="eastAsia"/>
          <w:kern w:val="0"/>
          <w:sz w:val="22"/>
        </w:rPr>
        <w:t>。</w:t>
      </w:r>
    </w:p>
    <w:p w:rsidR="00812BEC" w:rsidRPr="00B364D0" w:rsidRDefault="00812BEC" w:rsidP="004D2A86">
      <w:pPr>
        <w:autoSpaceDE w:val="0"/>
        <w:autoSpaceDN w:val="0"/>
        <w:adjustRightInd w:val="0"/>
        <w:ind w:firstLineChars="100" w:firstLine="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（監査等の証拠入手）</w:t>
      </w:r>
    </w:p>
    <w:p w:rsidR="00812BEC" w:rsidRPr="00B364D0" w:rsidRDefault="00812BEC" w:rsidP="00B364D0">
      <w:pPr>
        <w:autoSpaceDE w:val="0"/>
        <w:autoSpaceDN w:val="0"/>
        <w:adjustRightInd w:val="0"/>
        <w:ind w:left="220" w:hangingChars="100" w:hanging="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第</w:t>
      </w:r>
      <w:r w:rsidR="004D2A86">
        <w:rPr>
          <w:rFonts w:ascii="ＭＳ 明朝" w:eastAsia="ＭＳ 明朝" w:hAnsi="ＭＳ 明朝" w:cs="Generic1-Regular" w:hint="eastAsia"/>
          <w:kern w:val="0"/>
          <w:sz w:val="22"/>
        </w:rPr>
        <w:t>11</w:t>
      </w:r>
      <w:r w:rsidRPr="00B364D0">
        <w:rPr>
          <w:rFonts w:ascii="ＭＳ 明朝" w:eastAsia="ＭＳ 明朝" w:hAnsi="ＭＳ 明朝" w:cs="Generic1-Regular" w:hint="eastAsia"/>
          <w:kern w:val="0"/>
          <w:sz w:val="22"/>
        </w:rPr>
        <w:t>条</w:t>
      </w:r>
      <w:r w:rsidR="00372745">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監査委員は、監査等の結果を形成するため、必要な監査等の証拠を入手</w:t>
      </w:r>
      <w:r w:rsidR="00962DAB" w:rsidRPr="00B364D0">
        <w:rPr>
          <w:rFonts w:ascii="ＭＳ 明朝" w:eastAsia="ＭＳ 明朝" w:hAnsi="ＭＳ 明朝" w:cs="Generic1-Regular" w:hint="eastAsia"/>
          <w:kern w:val="0"/>
          <w:sz w:val="22"/>
        </w:rPr>
        <w:t>するものとする</w:t>
      </w:r>
      <w:r w:rsidRPr="00B364D0">
        <w:rPr>
          <w:rFonts w:ascii="ＭＳ 明朝" w:eastAsia="ＭＳ 明朝" w:hAnsi="ＭＳ 明朝" w:cs="Generic1-Regular" w:hint="eastAsia"/>
          <w:kern w:val="0"/>
          <w:sz w:val="22"/>
        </w:rPr>
        <w:t>。</w:t>
      </w:r>
    </w:p>
    <w:p w:rsidR="00812BEC" w:rsidRPr="00B364D0" w:rsidRDefault="00812BEC" w:rsidP="00B364D0">
      <w:pPr>
        <w:autoSpaceDE w:val="0"/>
        <w:autoSpaceDN w:val="0"/>
        <w:adjustRightInd w:val="0"/>
        <w:ind w:left="220" w:hangingChars="100" w:hanging="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２</w:t>
      </w:r>
      <w:r w:rsidR="00372745">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監査委員は、監査等の証拠を評価した結果、想定していなかった事象若しくは状況が生じた場合又は新たな事実を発見した場合には、適宜監査等の手続を追加して必要な監査等の証拠を入手</w:t>
      </w:r>
      <w:r w:rsidR="00962DAB" w:rsidRPr="00B364D0">
        <w:rPr>
          <w:rFonts w:ascii="ＭＳ 明朝" w:eastAsia="ＭＳ 明朝" w:hAnsi="ＭＳ 明朝" w:cs="Generic1-Regular" w:hint="eastAsia"/>
          <w:kern w:val="0"/>
          <w:sz w:val="22"/>
        </w:rPr>
        <w:t>するものとする</w:t>
      </w:r>
      <w:r w:rsidRPr="00B364D0">
        <w:rPr>
          <w:rFonts w:ascii="ＭＳ 明朝" w:eastAsia="ＭＳ 明朝" w:hAnsi="ＭＳ 明朝" w:cs="Generic1-Regular" w:hint="eastAsia"/>
          <w:kern w:val="0"/>
          <w:sz w:val="22"/>
        </w:rPr>
        <w:t>。</w:t>
      </w:r>
    </w:p>
    <w:p w:rsidR="00812BEC" w:rsidRPr="00B364D0" w:rsidRDefault="00812BEC" w:rsidP="004D2A86">
      <w:pPr>
        <w:autoSpaceDE w:val="0"/>
        <w:autoSpaceDN w:val="0"/>
        <w:adjustRightInd w:val="0"/>
        <w:ind w:firstLineChars="100" w:firstLine="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（各種の監査等の有機的な連携及び調整）</w:t>
      </w:r>
    </w:p>
    <w:p w:rsidR="00812BEC" w:rsidRPr="00B364D0" w:rsidRDefault="00812BEC" w:rsidP="00B364D0">
      <w:pPr>
        <w:autoSpaceDE w:val="0"/>
        <w:autoSpaceDN w:val="0"/>
        <w:adjustRightInd w:val="0"/>
        <w:ind w:left="220" w:hangingChars="100" w:hanging="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第</w:t>
      </w:r>
      <w:r w:rsidR="004D2A86">
        <w:rPr>
          <w:rFonts w:ascii="ＭＳ 明朝" w:eastAsia="ＭＳ 明朝" w:hAnsi="ＭＳ 明朝" w:cs="Generic1-Regular" w:hint="eastAsia"/>
          <w:kern w:val="0"/>
          <w:sz w:val="22"/>
        </w:rPr>
        <w:t>12</w:t>
      </w:r>
      <w:r w:rsidRPr="00B364D0">
        <w:rPr>
          <w:rFonts w:ascii="ＭＳ 明朝" w:eastAsia="ＭＳ 明朝" w:hAnsi="ＭＳ 明朝" w:cs="Generic1-Regular" w:hint="eastAsia"/>
          <w:kern w:val="0"/>
          <w:sz w:val="22"/>
        </w:rPr>
        <w:t>条</w:t>
      </w:r>
      <w:r w:rsidR="00372745">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監査委員は、各種の監査等が相互に有機的に連携して行われるよう調整し、監査等を行</w:t>
      </w:r>
      <w:r w:rsidR="002A36CD" w:rsidRPr="00B364D0">
        <w:rPr>
          <w:rFonts w:ascii="ＭＳ 明朝" w:eastAsia="ＭＳ 明朝" w:hAnsi="ＭＳ 明朝" w:cs="Generic1-Regular" w:hint="eastAsia"/>
          <w:kern w:val="0"/>
          <w:sz w:val="22"/>
        </w:rPr>
        <w:t>うものとする</w:t>
      </w:r>
      <w:r w:rsidRPr="00B364D0">
        <w:rPr>
          <w:rFonts w:ascii="ＭＳ 明朝" w:eastAsia="ＭＳ 明朝" w:hAnsi="ＭＳ 明朝" w:cs="Generic1-Regular" w:hint="eastAsia"/>
          <w:kern w:val="0"/>
          <w:sz w:val="22"/>
        </w:rPr>
        <w:t>。</w:t>
      </w:r>
    </w:p>
    <w:p w:rsidR="00812BEC" w:rsidRPr="00D539BF" w:rsidRDefault="00812BEC" w:rsidP="004D2A86">
      <w:pPr>
        <w:autoSpaceDE w:val="0"/>
        <w:autoSpaceDN w:val="0"/>
        <w:adjustRightInd w:val="0"/>
        <w:ind w:firstLineChars="100" w:firstLine="220"/>
        <w:jc w:val="left"/>
        <w:rPr>
          <w:rFonts w:ascii="ＭＳ 明朝" w:eastAsia="ＭＳ 明朝" w:hAnsi="ＭＳ 明朝" w:cs="Generic1-Regular"/>
          <w:kern w:val="0"/>
          <w:sz w:val="22"/>
        </w:rPr>
      </w:pPr>
      <w:r w:rsidRPr="00D539BF">
        <w:rPr>
          <w:rFonts w:ascii="ＭＳ 明朝" w:eastAsia="ＭＳ 明朝" w:hAnsi="ＭＳ 明朝" w:cs="Generic1-Regular" w:hint="eastAsia"/>
          <w:kern w:val="0"/>
          <w:sz w:val="22"/>
        </w:rPr>
        <w:t>（監査</w:t>
      </w:r>
      <w:r w:rsidR="002A36CD" w:rsidRPr="00D539BF">
        <w:rPr>
          <w:rFonts w:ascii="ＭＳ 明朝" w:eastAsia="ＭＳ 明朝" w:hAnsi="ＭＳ 明朝" w:cs="Generic1-Regular" w:hint="eastAsia"/>
          <w:kern w:val="0"/>
          <w:sz w:val="22"/>
        </w:rPr>
        <w:t>等の講評</w:t>
      </w:r>
      <w:r w:rsidRPr="00D539BF">
        <w:rPr>
          <w:rFonts w:ascii="ＭＳ 明朝" w:eastAsia="ＭＳ 明朝" w:hAnsi="ＭＳ 明朝" w:cs="Generic1-Regular" w:hint="eastAsia"/>
          <w:kern w:val="0"/>
          <w:sz w:val="22"/>
        </w:rPr>
        <w:t>）</w:t>
      </w:r>
    </w:p>
    <w:p w:rsidR="00812BEC" w:rsidRPr="00D539BF" w:rsidRDefault="00812BEC" w:rsidP="00B364D0">
      <w:pPr>
        <w:autoSpaceDE w:val="0"/>
        <w:autoSpaceDN w:val="0"/>
        <w:adjustRightInd w:val="0"/>
        <w:ind w:left="220" w:hangingChars="100" w:hanging="220"/>
        <w:jc w:val="left"/>
        <w:rPr>
          <w:rFonts w:ascii="ＭＳ 明朝" w:eastAsia="ＭＳ 明朝" w:hAnsi="ＭＳ 明朝" w:cs="Generic1-Regular"/>
          <w:kern w:val="0"/>
          <w:sz w:val="22"/>
        </w:rPr>
      </w:pPr>
      <w:r w:rsidRPr="00D539BF">
        <w:rPr>
          <w:rFonts w:ascii="ＭＳ 明朝" w:eastAsia="ＭＳ 明朝" w:hAnsi="ＭＳ 明朝" w:cs="Generic1-Regular" w:hint="eastAsia"/>
          <w:kern w:val="0"/>
          <w:sz w:val="22"/>
        </w:rPr>
        <w:t>第</w:t>
      </w:r>
      <w:r w:rsidR="004D2A86">
        <w:rPr>
          <w:rFonts w:ascii="ＭＳ 明朝" w:eastAsia="ＭＳ 明朝" w:hAnsi="ＭＳ 明朝" w:cs="Generic1-Regular" w:hint="eastAsia"/>
          <w:kern w:val="0"/>
          <w:sz w:val="22"/>
        </w:rPr>
        <w:t>13</w:t>
      </w:r>
      <w:r w:rsidRPr="00D539BF">
        <w:rPr>
          <w:rFonts w:ascii="ＭＳ 明朝" w:eastAsia="ＭＳ 明朝" w:hAnsi="ＭＳ 明朝" w:cs="Generic1-Regular" w:hint="eastAsia"/>
          <w:kern w:val="0"/>
          <w:sz w:val="22"/>
        </w:rPr>
        <w:t>条</w:t>
      </w:r>
      <w:r w:rsidR="00372745" w:rsidRPr="00D539BF">
        <w:rPr>
          <w:rFonts w:ascii="ＭＳ 明朝" w:eastAsia="ＭＳ 明朝" w:hAnsi="ＭＳ 明朝" w:cs="Generic1-Regular" w:hint="eastAsia"/>
          <w:kern w:val="0"/>
          <w:sz w:val="22"/>
        </w:rPr>
        <w:t xml:space="preserve">　</w:t>
      </w:r>
      <w:r w:rsidRPr="00D539BF">
        <w:rPr>
          <w:rFonts w:ascii="ＭＳ 明朝" w:eastAsia="ＭＳ 明朝" w:hAnsi="ＭＳ 明朝" w:cs="Generic1-Regular" w:hint="eastAsia"/>
          <w:kern w:val="0"/>
          <w:sz w:val="22"/>
        </w:rPr>
        <w:t>監査委員は、</w:t>
      </w:r>
      <w:r w:rsidR="002A36CD" w:rsidRPr="00D539BF">
        <w:rPr>
          <w:rFonts w:ascii="ＭＳ 明朝" w:eastAsia="ＭＳ 明朝" w:hAnsi="ＭＳ 明朝" w:cs="Generic1-Regular" w:hint="eastAsia"/>
          <w:kern w:val="0"/>
          <w:sz w:val="22"/>
        </w:rPr>
        <w:t>監査等に基づく監査対象課等の長に対する講評は、監査等の結果に関する報告の決定の前に行い、これに対する弁明又は意見を聴</w:t>
      </w:r>
      <w:r w:rsidR="00506742" w:rsidRPr="00D539BF">
        <w:rPr>
          <w:rFonts w:ascii="ＭＳ 明朝" w:eastAsia="ＭＳ 明朝" w:hAnsi="ＭＳ 明朝" w:cs="Generic1-Regular" w:hint="eastAsia"/>
          <w:kern w:val="0"/>
          <w:sz w:val="22"/>
        </w:rPr>
        <w:t>取</w:t>
      </w:r>
      <w:r w:rsidR="002A36CD" w:rsidRPr="00D539BF">
        <w:rPr>
          <w:rFonts w:ascii="ＭＳ 明朝" w:eastAsia="ＭＳ 明朝" w:hAnsi="ＭＳ 明朝" w:cs="Generic1-Regular" w:hint="eastAsia"/>
          <w:kern w:val="0"/>
          <w:sz w:val="22"/>
        </w:rPr>
        <w:t>するものとする</w:t>
      </w:r>
      <w:r w:rsidRPr="00D539BF">
        <w:rPr>
          <w:rFonts w:ascii="ＭＳ 明朝" w:eastAsia="ＭＳ 明朝" w:hAnsi="ＭＳ 明朝" w:cs="Generic1-Regular" w:hint="eastAsia"/>
          <w:kern w:val="0"/>
          <w:sz w:val="22"/>
        </w:rPr>
        <w:t>。</w:t>
      </w:r>
    </w:p>
    <w:p w:rsidR="00812BEC" w:rsidRPr="00B364D0" w:rsidRDefault="00812BEC" w:rsidP="00812BEC">
      <w:pPr>
        <w:autoSpaceDE w:val="0"/>
        <w:autoSpaceDN w:val="0"/>
        <w:adjustRightInd w:val="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第３章</w:t>
      </w:r>
      <w:r w:rsidR="00372745">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報告基準</w:t>
      </w:r>
    </w:p>
    <w:p w:rsidR="00812BEC" w:rsidRPr="00B364D0" w:rsidRDefault="00812BEC" w:rsidP="004D2A86">
      <w:pPr>
        <w:autoSpaceDE w:val="0"/>
        <w:autoSpaceDN w:val="0"/>
        <w:adjustRightInd w:val="0"/>
        <w:ind w:firstLineChars="100" w:firstLine="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（監査等の結果に関する報告等の作成及び提出）</w:t>
      </w:r>
    </w:p>
    <w:p w:rsidR="00812BEC" w:rsidRPr="00B364D0" w:rsidRDefault="00812BEC" w:rsidP="00B364D0">
      <w:pPr>
        <w:autoSpaceDE w:val="0"/>
        <w:autoSpaceDN w:val="0"/>
        <w:adjustRightInd w:val="0"/>
        <w:ind w:left="220" w:hangingChars="100" w:hanging="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第</w:t>
      </w:r>
      <w:r w:rsidR="004D2A86">
        <w:rPr>
          <w:rFonts w:ascii="ＭＳ 明朝" w:eastAsia="ＭＳ 明朝" w:hAnsi="ＭＳ 明朝" w:cs="Generic1-Regular" w:hint="eastAsia"/>
          <w:kern w:val="0"/>
          <w:sz w:val="22"/>
        </w:rPr>
        <w:t>14</w:t>
      </w:r>
      <w:r w:rsidRPr="00B364D0">
        <w:rPr>
          <w:rFonts w:ascii="ＭＳ 明朝" w:eastAsia="ＭＳ 明朝" w:hAnsi="ＭＳ 明朝" w:cs="Generic1-Regular" w:hint="eastAsia"/>
          <w:kern w:val="0"/>
          <w:sz w:val="22"/>
        </w:rPr>
        <w:t>条</w:t>
      </w:r>
      <w:r w:rsidR="00372745">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監査委員は、財務監査、行政監査及び財政援助団体等監査に係る監査の結果に関する報告を作成し、議会、</w:t>
      </w:r>
      <w:r w:rsidR="004D2A86">
        <w:rPr>
          <w:rFonts w:ascii="ＭＳ 明朝" w:eastAsia="ＭＳ 明朝" w:hAnsi="ＭＳ 明朝" w:cs="Generic1-Regular" w:hint="eastAsia"/>
          <w:kern w:val="0"/>
          <w:sz w:val="22"/>
        </w:rPr>
        <w:t>村</w:t>
      </w:r>
      <w:r w:rsidRPr="00B364D0">
        <w:rPr>
          <w:rFonts w:ascii="ＭＳ 明朝" w:eastAsia="ＭＳ 明朝" w:hAnsi="ＭＳ 明朝" w:cs="Generic1-Regular" w:hint="eastAsia"/>
          <w:kern w:val="0"/>
          <w:sz w:val="22"/>
        </w:rPr>
        <w:t>長及び関係のある委員会又は委員に提出</w:t>
      </w:r>
      <w:r w:rsidR="002A36CD" w:rsidRPr="00B364D0">
        <w:rPr>
          <w:rFonts w:ascii="ＭＳ 明朝" w:eastAsia="ＭＳ 明朝" w:hAnsi="ＭＳ 明朝" w:cs="Generic1-Regular" w:hint="eastAsia"/>
          <w:kern w:val="0"/>
          <w:sz w:val="22"/>
        </w:rPr>
        <w:t>するものとする</w:t>
      </w:r>
      <w:r w:rsidRPr="00B364D0">
        <w:rPr>
          <w:rFonts w:ascii="ＭＳ 明朝" w:eastAsia="ＭＳ 明朝" w:hAnsi="ＭＳ 明朝" w:cs="Generic1-Regular" w:hint="eastAsia"/>
          <w:kern w:val="0"/>
          <w:sz w:val="22"/>
        </w:rPr>
        <w:t>。</w:t>
      </w:r>
    </w:p>
    <w:p w:rsidR="00812BEC" w:rsidRPr="003F6653" w:rsidRDefault="00812BEC" w:rsidP="003F6653">
      <w:pPr>
        <w:autoSpaceDE w:val="0"/>
        <w:autoSpaceDN w:val="0"/>
        <w:adjustRightInd w:val="0"/>
        <w:ind w:left="220" w:hangingChars="100" w:hanging="220"/>
        <w:jc w:val="left"/>
        <w:rPr>
          <w:rFonts w:ascii="ＭＳ 明朝" w:eastAsia="ＭＳ 明朝" w:hAnsi="ＭＳ 明朝" w:cs="Generic2-Regular"/>
          <w:kern w:val="0"/>
          <w:sz w:val="22"/>
        </w:rPr>
      </w:pPr>
      <w:r w:rsidRPr="00B364D0">
        <w:rPr>
          <w:rFonts w:ascii="ＭＳ 明朝" w:eastAsia="ＭＳ 明朝" w:hAnsi="ＭＳ 明朝" w:cs="Generic1-Regular" w:hint="eastAsia"/>
          <w:kern w:val="0"/>
          <w:sz w:val="22"/>
        </w:rPr>
        <w:t>２</w:t>
      </w:r>
      <w:r w:rsidR="00372745">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監査委員は、前項の監査の結果に関する報告については、当該報告に添えてその意見を提出することができるとともに、当該報告のうち特に措置を講ずる必要があると認める事項については勧告することができる。</w:t>
      </w:r>
    </w:p>
    <w:p w:rsidR="00812BEC" w:rsidRPr="00B364D0" w:rsidRDefault="00812BEC" w:rsidP="00B364D0">
      <w:pPr>
        <w:autoSpaceDE w:val="0"/>
        <w:autoSpaceDN w:val="0"/>
        <w:adjustRightInd w:val="0"/>
        <w:ind w:left="220" w:hangingChars="100" w:hanging="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３</w:t>
      </w:r>
      <w:r w:rsidR="00372745">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監査委員は、例月出納検査の結果に関する報告を作成し、議会及び</w:t>
      </w:r>
      <w:r w:rsidR="004D2A86">
        <w:rPr>
          <w:rFonts w:ascii="ＭＳ 明朝" w:eastAsia="ＭＳ 明朝" w:hAnsi="ＭＳ 明朝" w:cs="Generic1-Regular" w:hint="eastAsia"/>
          <w:kern w:val="0"/>
          <w:sz w:val="22"/>
        </w:rPr>
        <w:t>村</w:t>
      </w:r>
      <w:r w:rsidRPr="00B364D0">
        <w:rPr>
          <w:rFonts w:ascii="ＭＳ 明朝" w:eastAsia="ＭＳ 明朝" w:hAnsi="ＭＳ 明朝" w:cs="Generic1-Regular" w:hint="eastAsia"/>
          <w:kern w:val="0"/>
          <w:sz w:val="22"/>
        </w:rPr>
        <w:t>長に提出</w:t>
      </w:r>
      <w:r w:rsidR="002A36CD" w:rsidRPr="00B364D0">
        <w:rPr>
          <w:rFonts w:ascii="ＭＳ 明朝" w:eastAsia="ＭＳ 明朝" w:hAnsi="ＭＳ 明朝" w:cs="Generic1-Regular" w:hint="eastAsia"/>
          <w:kern w:val="0"/>
          <w:sz w:val="22"/>
        </w:rPr>
        <w:t>するものとする</w:t>
      </w:r>
      <w:r w:rsidRPr="00B364D0">
        <w:rPr>
          <w:rFonts w:ascii="ＭＳ 明朝" w:eastAsia="ＭＳ 明朝" w:hAnsi="ＭＳ 明朝" w:cs="Generic1-Regular" w:hint="eastAsia"/>
          <w:kern w:val="0"/>
          <w:sz w:val="22"/>
        </w:rPr>
        <w:t>。</w:t>
      </w:r>
    </w:p>
    <w:p w:rsidR="00812BEC" w:rsidRPr="00B364D0" w:rsidRDefault="00812BEC" w:rsidP="00B364D0">
      <w:pPr>
        <w:autoSpaceDE w:val="0"/>
        <w:autoSpaceDN w:val="0"/>
        <w:adjustRightInd w:val="0"/>
        <w:ind w:left="220" w:hangingChars="100" w:hanging="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４</w:t>
      </w:r>
      <w:r w:rsidR="00372745">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監査委員は、決算審査、基金運用審査</w:t>
      </w:r>
      <w:r w:rsidR="005F382C" w:rsidRPr="00D539BF">
        <w:rPr>
          <w:rFonts w:ascii="ＭＳ 明朝" w:eastAsia="ＭＳ 明朝" w:hAnsi="ＭＳ 明朝" w:cs="Generic1-Regular" w:hint="eastAsia"/>
          <w:kern w:val="0"/>
          <w:sz w:val="22"/>
        </w:rPr>
        <w:t>及び</w:t>
      </w:r>
      <w:r w:rsidRPr="00B364D0">
        <w:rPr>
          <w:rFonts w:ascii="ＭＳ 明朝" w:eastAsia="ＭＳ 明朝" w:hAnsi="ＭＳ 明朝" w:cs="Generic1-Regular" w:hint="eastAsia"/>
          <w:kern w:val="0"/>
          <w:sz w:val="22"/>
        </w:rPr>
        <w:t>健全化判断比率等審査を終了したときは、意見を</w:t>
      </w:r>
      <w:r w:rsidR="004D2A86">
        <w:rPr>
          <w:rFonts w:ascii="ＭＳ 明朝" w:eastAsia="ＭＳ 明朝" w:hAnsi="ＭＳ 明朝" w:cs="Generic1-Regular" w:hint="eastAsia"/>
          <w:kern w:val="0"/>
          <w:sz w:val="22"/>
        </w:rPr>
        <w:t>村</w:t>
      </w:r>
      <w:r w:rsidRPr="00B364D0">
        <w:rPr>
          <w:rFonts w:ascii="ＭＳ 明朝" w:eastAsia="ＭＳ 明朝" w:hAnsi="ＭＳ 明朝" w:cs="Generic1-Regular" w:hint="eastAsia"/>
          <w:kern w:val="0"/>
          <w:sz w:val="22"/>
        </w:rPr>
        <w:t>長に提出</w:t>
      </w:r>
      <w:r w:rsidR="002A36CD" w:rsidRPr="00B364D0">
        <w:rPr>
          <w:rFonts w:ascii="ＭＳ 明朝" w:eastAsia="ＭＳ 明朝" w:hAnsi="ＭＳ 明朝" w:cs="Generic1-Regular" w:hint="eastAsia"/>
          <w:kern w:val="0"/>
          <w:sz w:val="22"/>
        </w:rPr>
        <w:t>するものとする</w:t>
      </w:r>
      <w:r w:rsidRPr="00B364D0">
        <w:rPr>
          <w:rFonts w:ascii="ＭＳ 明朝" w:eastAsia="ＭＳ 明朝" w:hAnsi="ＭＳ 明朝" w:cs="Generic1-Regular" w:hint="eastAsia"/>
          <w:kern w:val="0"/>
          <w:sz w:val="22"/>
        </w:rPr>
        <w:t>。</w:t>
      </w:r>
    </w:p>
    <w:p w:rsidR="00F5286D" w:rsidRDefault="00F5286D" w:rsidP="004D2A86">
      <w:pPr>
        <w:autoSpaceDE w:val="0"/>
        <w:autoSpaceDN w:val="0"/>
        <w:adjustRightInd w:val="0"/>
        <w:ind w:firstLineChars="100" w:firstLine="220"/>
        <w:jc w:val="left"/>
        <w:rPr>
          <w:rFonts w:ascii="ＭＳ 明朝" w:eastAsia="ＭＳ 明朝" w:hAnsi="ＭＳ 明朝" w:cs="Generic1-Regular"/>
          <w:kern w:val="0"/>
          <w:sz w:val="22"/>
        </w:rPr>
      </w:pPr>
    </w:p>
    <w:p w:rsidR="00F5286D" w:rsidRDefault="00F5286D" w:rsidP="004D2A86">
      <w:pPr>
        <w:autoSpaceDE w:val="0"/>
        <w:autoSpaceDN w:val="0"/>
        <w:adjustRightInd w:val="0"/>
        <w:ind w:firstLineChars="100" w:firstLine="220"/>
        <w:jc w:val="left"/>
        <w:rPr>
          <w:rFonts w:ascii="ＭＳ 明朝" w:eastAsia="ＭＳ 明朝" w:hAnsi="ＭＳ 明朝" w:cs="Generic1-Regular"/>
          <w:kern w:val="0"/>
          <w:sz w:val="22"/>
        </w:rPr>
      </w:pPr>
    </w:p>
    <w:p w:rsidR="00F5286D" w:rsidRDefault="00F5286D" w:rsidP="004D2A86">
      <w:pPr>
        <w:autoSpaceDE w:val="0"/>
        <w:autoSpaceDN w:val="0"/>
        <w:adjustRightInd w:val="0"/>
        <w:ind w:firstLineChars="100" w:firstLine="220"/>
        <w:jc w:val="left"/>
        <w:rPr>
          <w:rFonts w:ascii="ＭＳ 明朝" w:eastAsia="ＭＳ 明朝" w:hAnsi="ＭＳ 明朝" w:cs="Generic1-Regular"/>
          <w:kern w:val="0"/>
          <w:sz w:val="22"/>
        </w:rPr>
      </w:pPr>
    </w:p>
    <w:p w:rsidR="00812BEC" w:rsidRPr="00B364D0" w:rsidRDefault="00812BEC" w:rsidP="004D2A86">
      <w:pPr>
        <w:autoSpaceDE w:val="0"/>
        <w:autoSpaceDN w:val="0"/>
        <w:adjustRightInd w:val="0"/>
        <w:ind w:firstLineChars="100" w:firstLine="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（監査等の結果に関する報告等への記載事項）</w:t>
      </w:r>
    </w:p>
    <w:p w:rsidR="00A56DD4" w:rsidRDefault="00812BEC" w:rsidP="00A56DD4">
      <w:pPr>
        <w:autoSpaceDE w:val="0"/>
        <w:autoSpaceDN w:val="0"/>
        <w:adjustRightInd w:val="0"/>
        <w:ind w:left="220" w:hangingChars="100" w:hanging="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第</w:t>
      </w:r>
      <w:r w:rsidR="004D2A86">
        <w:rPr>
          <w:rFonts w:ascii="ＭＳ 明朝" w:eastAsia="ＭＳ 明朝" w:hAnsi="ＭＳ 明朝" w:cs="Generic1-Regular" w:hint="eastAsia"/>
          <w:kern w:val="0"/>
          <w:sz w:val="22"/>
        </w:rPr>
        <w:t>15</w:t>
      </w:r>
      <w:r w:rsidRPr="00B364D0">
        <w:rPr>
          <w:rFonts w:ascii="ＭＳ 明朝" w:eastAsia="ＭＳ 明朝" w:hAnsi="ＭＳ 明朝" w:cs="Generic1-Regular" w:hint="eastAsia"/>
          <w:kern w:val="0"/>
          <w:sz w:val="22"/>
        </w:rPr>
        <w:t>条</w:t>
      </w:r>
      <w:r w:rsidR="00372745">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監査等の結果に関する報告等には、原則として次に掲げる事項その他監査委員が必要と認める事項を記載</w:t>
      </w:r>
      <w:r w:rsidR="002A36CD" w:rsidRPr="00B364D0">
        <w:rPr>
          <w:rFonts w:ascii="ＭＳ 明朝" w:eastAsia="ＭＳ 明朝" w:hAnsi="ＭＳ 明朝" w:cs="Generic1-Regular" w:hint="eastAsia"/>
          <w:kern w:val="0"/>
          <w:sz w:val="22"/>
        </w:rPr>
        <w:t>するものとする</w:t>
      </w:r>
      <w:r w:rsidRPr="00B364D0">
        <w:rPr>
          <w:rFonts w:ascii="ＭＳ 明朝" w:eastAsia="ＭＳ 明朝" w:hAnsi="ＭＳ 明朝" w:cs="Generic1-Regular" w:hint="eastAsia"/>
          <w:kern w:val="0"/>
          <w:sz w:val="22"/>
        </w:rPr>
        <w:t>。</w:t>
      </w:r>
    </w:p>
    <w:p w:rsidR="00A56DD4" w:rsidRPr="00D539BF" w:rsidRDefault="00A56DD4" w:rsidP="00A56DD4">
      <w:pPr>
        <w:autoSpaceDE w:val="0"/>
        <w:autoSpaceDN w:val="0"/>
        <w:adjustRightInd w:val="0"/>
        <w:ind w:leftChars="100" w:left="210"/>
        <w:jc w:val="left"/>
        <w:rPr>
          <w:rFonts w:ascii="ＭＳ 明朝" w:eastAsia="ＭＳ 明朝" w:hAnsi="ＭＳ 明朝" w:cs="Generic1-Regular"/>
          <w:kern w:val="0"/>
          <w:sz w:val="22"/>
        </w:rPr>
      </w:pPr>
      <w:r w:rsidRPr="00D539BF">
        <w:rPr>
          <w:rFonts w:ascii="ＭＳ 明朝" w:eastAsia="ＭＳ 明朝" w:hAnsi="ＭＳ 明朝" w:cs="Generic1-Regular" w:hint="eastAsia"/>
          <w:kern w:val="0"/>
          <w:sz w:val="22"/>
        </w:rPr>
        <w:t>(</w:t>
      </w:r>
      <w:r w:rsidRPr="00D539BF">
        <w:rPr>
          <w:rFonts w:ascii="ＭＳ 明朝" w:eastAsia="ＭＳ 明朝" w:hAnsi="ＭＳ 明朝" w:cs="Generic1-Regular"/>
          <w:kern w:val="0"/>
          <w:sz w:val="22"/>
        </w:rPr>
        <w:t>1</w:t>
      </w:r>
      <w:r w:rsidRPr="00D539BF">
        <w:rPr>
          <w:rFonts w:ascii="ＭＳ 明朝" w:eastAsia="ＭＳ 明朝" w:hAnsi="ＭＳ 明朝" w:cs="Generic1-Regular" w:hint="eastAsia"/>
          <w:kern w:val="0"/>
          <w:sz w:val="22"/>
        </w:rPr>
        <w:t>)　監査等の期日</w:t>
      </w:r>
    </w:p>
    <w:p w:rsidR="00812BEC" w:rsidRPr="00A56DD4" w:rsidRDefault="00A56DD4" w:rsidP="00A56DD4">
      <w:pPr>
        <w:autoSpaceDE w:val="0"/>
        <w:autoSpaceDN w:val="0"/>
        <w:adjustRightInd w:val="0"/>
        <w:ind w:firstLineChars="100" w:firstLine="22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w:t>
      </w:r>
      <w:r>
        <w:rPr>
          <w:rFonts w:ascii="ＭＳ 明朝" w:eastAsia="ＭＳ 明朝" w:hAnsi="ＭＳ 明朝" w:cs="Generic1-Regular"/>
          <w:kern w:val="0"/>
          <w:sz w:val="22"/>
        </w:rPr>
        <w:t>2)</w:t>
      </w:r>
      <w:r>
        <w:rPr>
          <w:rFonts w:ascii="ＭＳ 明朝" w:eastAsia="ＭＳ 明朝" w:hAnsi="ＭＳ 明朝" w:cs="Generic1-Regular" w:hint="eastAsia"/>
          <w:kern w:val="0"/>
          <w:sz w:val="22"/>
        </w:rPr>
        <w:t xml:space="preserve">　</w:t>
      </w:r>
      <w:r w:rsidR="00812BEC" w:rsidRPr="00A56DD4">
        <w:rPr>
          <w:rFonts w:ascii="ＭＳ 明朝" w:eastAsia="ＭＳ 明朝" w:hAnsi="ＭＳ 明朝" w:cs="Generic1-Regular" w:hint="eastAsia"/>
          <w:kern w:val="0"/>
          <w:sz w:val="22"/>
        </w:rPr>
        <w:t>本基準に準拠している旨</w:t>
      </w:r>
    </w:p>
    <w:p w:rsidR="00812BEC" w:rsidRPr="00A56DD4" w:rsidRDefault="00A56DD4" w:rsidP="00A56DD4">
      <w:pPr>
        <w:autoSpaceDE w:val="0"/>
        <w:autoSpaceDN w:val="0"/>
        <w:adjustRightInd w:val="0"/>
        <w:ind w:firstLineChars="100" w:firstLine="22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w:t>
      </w:r>
      <w:r>
        <w:rPr>
          <w:rFonts w:ascii="ＭＳ 明朝" w:eastAsia="ＭＳ 明朝" w:hAnsi="ＭＳ 明朝" w:cs="Generic1-Regular"/>
          <w:kern w:val="0"/>
          <w:sz w:val="22"/>
        </w:rPr>
        <w:t xml:space="preserve">3)  </w:t>
      </w:r>
      <w:r w:rsidR="00812BEC" w:rsidRPr="00A56DD4">
        <w:rPr>
          <w:rFonts w:ascii="ＭＳ 明朝" w:eastAsia="ＭＳ 明朝" w:hAnsi="ＭＳ 明朝" w:cs="Generic1-Regular" w:hint="eastAsia"/>
          <w:kern w:val="0"/>
          <w:sz w:val="22"/>
        </w:rPr>
        <w:t>監査等の種類</w:t>
      </w:r>
    </w:p>
    <w:p w:rsidR="00812BEC" w:rsidRPr="00A56DD4" w:rsidRDefault="00A56DD4" w:rsidP="00A56DD4">
      <w:pPr>
        <w:autoSpaceDE w:val="0"/>
        <w:autoSpaceDN w:val="0"/>
        <w:adjustRightInd w:val="0"/>
        <w:ind w:firstLineChars="100" w:firstLine="22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w:t>
      </w:r>
      <w:r>
        <w:rPr>
          <w:rFonts w:ascii="ＭＳ 明朝" w:eastAsia="ＭＳ 明朝" w:hAnsi="ＭＳ 明朝" w:cs="Generic1-Regular"/>
          <w:kern w:val="0"/>
          <w:sz w:val="22"/>
        </w:rPr>
        <w:t xml:space="preserve">4)  </w:t>
      </w:r>
      <w:r w:rsidR="00812BEC" w:rsidRPr="00A56DD4">
        <w:rPr>
          <w:rFonts w:ascii="ＭＳ 明朝" w:eastAsia="ＭＳ 明朝" w:hAnsi="ＭＳ 明朝" w:cs="Generic1-Regular" w:hint="eastAsia"/>
          <w:kern w:val="0"/>
          <w:sz w:val="22"/>
        </w:rPr>
        <w:t>監査等の対象</w:t>
      </w:r>
    </w:p>
    <w:p w:rsidR="00812BEC" w:rsidRPr="00A56DD4" w:rsidRDefault="00A56DD4" w:rsidP="00A56DD4">
      <w:pPr>
        <w:autoSpaceDE w:val="0"/>
        <w:autoSpaceDN w:val="0"/>
        <w:adjustRightInd w:val="0"/>
        <w:ind w:firstLineChars="100" w:firstLine="22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w:t>
      </w:r>
      <w:r>
        <w:rPr>
          <w:rFonts w:ascii="ＭＳ 明朝" w:eastAsia="ＭＳ 明朝" w:hAnsi="ＭＳ 明朝" w:cs="Generic1-Regular"/>
          <w:kern w:val="0"/>
          <w:sz w:val="22"/>
        </w:rPr>
        <w:t xml:space="preserve">5)  </w:t>
      </w:r>
      <w:r w:rsidR="00812BEC" w:rsidRPr="00A56DD4">
        <w:rPr>
          <w:rFonts w:ascii="ＭＳ 明朝" w:eastAsia="ＭＳ 明朝" w:hAnsi="ＭＳ 明朝" w:cs="Generic1-Regular" w:hint="eastAsia"/>
          <w:kern w:val="0"/>
          <w:sz w:val="22"/>
        </w:rPr>
        <w:t>監査等の</w:t>
      </w:r>
      <w:r w:rsidR="00506742" w:rsidRPr="00A56DD4">
        <w:rPr>
          <w:rFonts w:ascii="ＭＳ 明朝" w:eastAsia="ＭＳ 明朝" w:hAnsi="ＭＳ 明朝" w:cs="Generic1-Regular" w:hint="eastAsia"/>
          <w:kern w:val="0"/>
          <w:sz w:val="22"/>
        </w:rPr>
        <w:t>着眼点(評価項目)</w:t>
      </w:r>
    </w:p>
    <w:p w:rsidR="00812BEC" w:rsidRPr="00A56DD4" w:rsidRDefault="00A56DD4" w:rsidP="00A56DD4">
      <w:pPr>
        <w:autoSpaceDE w:val="0"/>
        <w:autoSpaceDN w:val="0"/>
        <w:adjustRightInd w:val="0"/>
        <w:ind w:firstLineChars="100" w:firstLine="22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w:t>
      </w:r>
      <w:r>
        <w:rPr>
          <w:rFonts w:ascii="ＭＳ 明朝" w:eastAsia="ＭＳ 明朝" w:hAnsi="ＭＳ 明朝" w:cs="Generic1-Regular"/>
          <w:kern w:val="0"/>
          <w:sz w:val="22"/>
        </w:rPr>
        <w:t xml:space="preserve">6)  </w:t>
      </w:r>
      <w:r w:rsidR="00812BEC" w:rsidRPr="00A56DD4">
        <w:rPr>
          <w:rFonts w:ascii="ＭＳ 明朝" w:eastAsia="ＭＳ 明朝" w:hAnsi="ＭＳ 明朝" w:cs="Generic1-Regular" w:hint="eastAsia"/>
          <w:kern w:val="0"/>
          <w:sz w:val="22"/>
        </w:rPr>
        <w:t>監査等の実施内容</w:t>
      </w:r>
    </w:p>
    <w:p w:rsidR="00812BEC" w:rsidRDefault="00A56DD4" w:rsidP="00A56DD4">
      <w:pPr>
        <w:autoSpaceDE w:val="0"/>
        <w:autoSpaceDN w:val="0"/>
        <w:adjustRightInd w:val="0"/>
        <w:ind w:firstLineChars="100" w:firstLine="220"/>
        <w:jc w:val="left"/>
        <w:rPr>
          <w:rFonts w:ascii="ＭＳ 明朝" w:eastAsia="ＭＳ 明朝" w:hAnsi="ＭＳ 明朝" w:cs="Generic1-Regular"/>
          <w:kern w:val="0"/>
          <w:sz w:val="22"/>
        </w:rPr>
      </w:pPr>
      <w:r>
        <w:rPr>
          <w:rFonts w:ascii="ＭＳ 明朝" w:eastAsia="ＭＳ 明朝" w:hAnsi="ＭＳ 明朝" w:cs="Generic1-Regular"/>
          <w:kern w:val="0"/>
          <w:sz w:val="22"/>
        </w:rPr>
        <w:t xml:space="preserve">(7)  </w:t>
      </w:r>
      <w:r w:rsidR="00812BEC" w:rsidRPr="00B364D0">
        <w:rPr>
          <w:rFonts w:ascii="ＭＳ 明朝" w:eastAsia="ＭＳ 明朝" w:hAnsi="ＭＳ 明朝" w:cs="Generic1-Regular" w:hint="eastAsia"/>
          <w:kern w:val="0"/>
          <w:sz w:val="22"/>
        </w:rPr>
        <w:t>監査等の結果</w:t>
      </w:r>
    </w:p>
    <w:p w:rsidR="002A36CD" w:rsidRPr="00B364D0" w:rsidRDefault="00812BEC" w:rsidP="003F6653">
      <w:pPr>
        <w:autoSpaceDE w:val="0"/>
        <w:autoSpaceDN w:val="0"/>
        <w:adjustRightInd w:val="0"/>
        <w:ind w:left="220" w:hangingChars="100" w:hanging="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２</w:t>
      </w:r>
      <w:r w:rsidR="00372745">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前項第</w:t>
      </w:r>
      <w:r w:rsidR="00FC4D6E">
        <w:rPr>
          <w:rFonts w:ascii="ＭＳ 明朝" w:eastAsia="ＭＳ 明朝" w:hAnsi="ＭＳ 明朝" w:cs="Generic1-Regular" w:hint="eastAsia"/>
          <w:kern w:val="0"/>
          <w:sz w:val="22"/>
        </w:rPr>
        <w:t>７</w:t>
      </w:r>
      <w:r w:rsidRPr="00B364D0">
        <w:rPr>
          <w:rFonts w:ascii="ＭＳ 明朝" w:eastAsia="ＭＳ 明朝" w:hAnsi="ＭＳ 明朝" w:cs="Generic1-Regular" w:hint="eastAsia"/>
          <w:kern w:val="0"/>
          <w:sz w:val="22"/>
        </w:rPr>
        <w:t>号の監査等の結果には、次の各号に掲げる監査等の種類に応じて</w:t>
      </w:r>
      <w:r w:rsidR="00506742">
        <w:rPr>
          <w:rFonts w:ascii="ＭＳ 明朝" w:eastAsia="ＭＳ 明朝" w:hAnsi="ＭＳ 明朝" w:cs="Generic1-Regular" w:hint="eastAsia"/>
          <w:kern w:val="0"/>
          <w:sz w:val="22"/>
        </w:rPr>
        <w:t>、</w:t>
      </w:r>
      <w:r w:rsidR="00EB5066">
        <w:rPr>
          <w:rFonts w:ascii="ＭＳ 明朝" w:eastAsia="ＭＳ 明朝" w:hAnsi="ＭＳ 明朝" w:cs="Generic1-Regular" w:hint="eastAsia"/>
          <w:kern w:val="0"/>
          <w:sz w:val="22"/>
        </w:rPr>
        <w:t>重要</w:t>
      </w:r>
      <w:r w:rsidR="00506742">
        <w:rPr>
          <w:rFonts w:ascii="ＭＳ 明朝" w:eastAsia="ＭＳ 明朝" w:hAnsi="ＭＳ 明朝" w:cs="Generic1-Regular" w:hint="eastAsia"/>
          <w:kern w:val="0"/>
          <w:sz w:val="22"/>
        </w:rPr>
        <w:t>な点において</w:t>
      </w:r>
      <w:r w:rsidRPr="00B364D0">
        <w:rPr>
          <w:rFonts w:ascii="ＭＳ 明朝" w:eastAsia="ＭＳ 明朝" w:hAnsi="ＭＳ 明朝" w:cs="Generic1-Regular" w:hint="eastAsia"/>
          <w:kern w:val="0"/>
          <w:sz w:val="22"/>
        </w:rPr>
        <w:t>当該各号に定める事項が認められる場合にはその旨その他監査委員が必要と認める事項を記載</w:t>
      </w:r>
      <w:r w:rsidR="002A36CD" w:rsidRPr="00B364D0">
        <w:rPr>
          <w:rFonts w:ascii="ＭＳ 明朝" w:eastAsia="ＭＳ 明朝" w:hAnsi="ＭＳ 明朝" w:cs="Generic1-Regular" w:hint="eastAsia"/>
          <w:kern w:val="0"/>
          <w:sz w:val="22"/>
        </w:rPr>
        <w:t>するものとする。</w:t>
      </w:r>
    </w:p>
    <w:p w:rsidR="00D04973" w:rsidRPr="00B364D0" w:rsidRDefault="00DA2F30" w:rsidP="002B62AE">
      <w:pPr>
        <w:autoSpaceDE w:val="0"/>
        <w:autoSpaceDN w:val="0"/>
        <w:adjustRightInd w:val="0"/>
        <w:ind w:leftChars="100" w:left="430" w:hangingChars="100" w:hanging="22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 xml:space="preserve">(1)　</w:t>
      </w:r>
      <w:r w:rsidR="00812BEC" w:rsidRPr="00B364D0">
        <w:rPr>
          <w:rFonts w:ascii="ＭＳ 明朝" w:eastAsia="ＭＳ 明朝" w:hAnsi="ＭＳ 明朝" w:cs="Generic1-Regular" w:hint="eastAsia"/>
          <w:kern w:val="0"/>
          <w:sz w:val="22"/>
        </w:rPr>
        <w:t>財務監査</w:t>
      </w:r>
      <w:r>
        <w:rPr>
          <w:rFonts w:ascii="ＭＳ 明朝" w:eastAsia="ＭＳ 明朝" w:hAnsi="ＭＳ 明朝" w:cs="Generic1-Regular" w:hint="eastAsia"/>
          <w:kern w:val="0"/>
          <w:sz w:val="22"/>
        </w:rPr>
        <w:t xml:space="preserve">　</w:t>
      </w:r>
      <w:r w:rsidR="00812BEC" w:rsidRPr="00B364D0">
        <w:rPr>
          <w:rFonts w:ascii="ＭＳ 明朝" w:eastAsia="ＭＳ 明朝" w:hAnsi="ＭＳ 明朝" w:cs="Generic1-Regular" w:hint="eastAsia"/>
          <w:kern w:val="0"/>
          <w:sz w:val="22"/>
        </w:rPr>
        <w:t>前項第</w:t>
      </w:r>
      <w:r w:rsidR="00FC4D6E">
        <w:rPr>
          <w:rFonts w:ascii="ＭＳ 明朝" w:eastAsia="ＭＳ 明朝" w:hAnsi="ＭＳ 明朝" w:cs="Generic1-Regular" w:hint="eastAsia"/>
          <w:kern w:val="0"/>
          <w:sz w:val="22"/>
        </w:rPr>
        <w:t>１</w:t>
      </w:r>
      <w:r w:rsidR="00812BEC" w:rsidRPr="00B364D0">
        <w:rPr>
          <w:rFonts w:ascii="ＭＳ 明朝" w:eastAsia="ＭＳ 明朝" w:hAnsi="ＭＳ 明朝" w:cs="Generic1-Regular" w:hint="eastAsia"/>
          <w:kern w:val="0"/>
          <w:sz w:val="22"/>
        </w:rPr>
        <w:t>号から第</w:t>
      </w:r>
      <w:r w:rsidR="00FC4D6E">
        <w:rPr>
          <w:rFonts w:ascii="ＭＳ 明朝" w:eastAsia="ＭＳ 明朝" w:hAnsi="ＭＳ 明朝" w:cs="Generic1-Regular" w:hint="eastAsia"/>
          <w:kern w:val="0"/>
          <w:sz w:val="22"/>
        </w:rPr>
        <w:t>６</w:t>
      </w:r>
      <w:r w:rsidR="00812BEC" w:rsidRPr="00B364D0">
        <w:rPr>
          <w:rFonts w:ascii="ＭＳ 明朝" w:eastAsia="ＭＳ 明朝" w:hAnsi="ＭＳ 明朝" w:cs="Generic1-Regular" w:hint="eastAsia"/>
          <w:kern w:val="0"/>
          <w:sz w:val="22"/>
        </w:rPr>
        <w:t>号までの記載事項のとおり監査した限りにおいて、監査の対象となった事務が法令に適合し、正確に行われ、最少の経費で最大の効果を挙</w:t>
      </w:r>
      <w:r w:rsidR="00D04973" w:rsidRPr="00B364D0">
        <w:rPr>
          <w:rFonts w:ascii="ＭＳ 明朝" w:eastAsia="ＭＳ 明朝" w:hAnsi="ＭＳ 明朝" w:cs="Generic1-Regular" w:hint="eastAsia"/>
          <w:kern w:val="0"/>
          <w:sz w:val="22"/>
        </w:rPr>
        <w:t>げ</w:t>
      </w:r>
      <w:r w:rsidR="00E9338F" w:rsidRPr="00B364D0">
        <w:rPr>
          <w:rFonts w:ascii="ＭＳ 明朝" w:eastAsia="ＭＳ 明朝" w:hAnsi="ＭＳ 明朝" w:cs="Generic1-Regular" w:hint="eastAsia"/>
          <w:kern w:val="0"/>
          <w:sz w:val="22"/>
        </w:rPr>
        <w:t>るようにし</w:t>
      </w:r>
      <w:r w:rsidR="00D04973" w:rsidRPr="00B364D0">
        <w:rPr>
          <w:rFonts w:ascii="ＭＳ 明朝" w:eastAsia="ＭＳ 明朝" w:hAnsi="ＭＳ 明朝" w:cs="Generic1-Regular" w:hint="eastAsia"/>
          <w:kern w:val="0"/>
          <w:sz w:val="22"/>
        </w:rPr>
        <w:t>、その</w:t>
      </w:r>
      <w:r w:rsidR="00E9338F" w:rsidRPr="00B364D0">
        <w:rPr>
          <w:rFonts w:ascii="ＭＳ 明朝" w:eastAsia="ＭＳ 明朝" w:hAnsi="ＭＳ 明朝" w:cs="Generic1-Regular" w:hint="eastAsia"/>
          <w:kern w:val="0"/>
          <w:sz w:val="22"/>
        </w:rPr>
        <w:t>組織及び</w:t>
      </w:r>
      <w:r w:rsidR="00D04973" w:rsidRPr="00B364D0">
        <w:rPr>
          <w:rFonts w:ascii="ＭＳ 明朝" w:eastAsia="ＭＳ 明朝" w:hAnsi="ＭＳ 明朝" w:cs="Generic1-Regular" w:hint="eastAsia"/>
          <w:kern w:val="0"/>
          <w:sz w:val="22"/>
        </w:rPr>
        <w:t>運営</w:t>
      </w:r>
      <w:r w:rsidR="00E9338F" w:rsidRPr="00B364D0">
        <w:rPr>
          <w:rFonts w:ascii="ＭＳ 明朝" w:eastAsia="ＭＳ 明朝" w:hAnsi="ＭＳ 明朝" w:cs="Generic1-Regular" w:hint="eastAsia"/>
          <w:kern w:val="0"/>
          <w:sz w:val="22"/>
        </w:rPr>
        <w:t>の</w:t>
      </w:r>
      <w:r w:rsidR="00D04973" w:rsidRPr="00B364D0">
        <w:rPr>
          <w:rFonts w:ascii="ＭＳ 明朝" w:eastAsia="ＭＳ 明朝" w:hAnsi="ＭＳ 明朝" w:cs="Generic1-Regular" w:hint="eastAsia"/>
          <w:kern w:val="0"/>
          <w:sz w:val="22"/>
        </w:rPr>
        <w:t>合理</w:t>
      </w:r>
      <w:r w:rsidR="00E9338F" w:rsidRPr="00B364D0">
        <w:rPr>
          <w:rFonts w:ascii="ＭＳ 明朝" w:eastAsia="ＭＳ 明朝" w:hAnsi="ＭＳ 明朝" w:cs="Generic1-Regular" w:hint="eastAsia"/>
          <w:kern w:val="0"/>
          <w:sz w:val="22"/>
        </w:rPr>
        <w:t>化に努めてい</w:t>
      </w:r>
      <w:r w:rsidR="00D04973" w:rsidRPr="00B364D0">
        <w:rPr>
          <w:rFonts w:ascii="ＭＳ 明朝" w:eastAsia="ＭＳ 明朝" w:hAnsi="ＭＳ 明朝" w:cs="Generic1-Regular" w:hint="eastAsia"/>
          <w:kern w:val="0"/>
          <w:sz w:val="22"/>
        </w:rPr>
        <w:t>ること</w:t>
      </w:r>
    </w:p>
    <w:p w:rsidR="00D04973" w:rsidRPr="00B364D0" w:rsidRDefault="00DA2F30" w:rsidP="002B62AE">
      <w:pPr>
        <w:autoSpaceDE w:val="0"/>
        <w:autoSpaceDN w:val="0"/>
        <w:adjustRightInd w:val="0"/>
        <w:ind w:leftChars="100" w:left="430" w:hangingChars="100" w:hanging="22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 xml:space="preserve">(2)　</w:t>
      </w:r>
      <w:r w:rsidR="00D04973" w:rsidRPr="00B364D0">
        <w:rPr>
          <w:rFonts w:ascii="ＭＳ 明朝" w:eastAsia="ＭＳ 明朝" w:hAnsi="ＭＳ 明朝" w:cs="Generic1-Regular" w:hint="eastAsia"/>
          <w:kern w:val="0"/>
          <w:sz w:val="22"/>
        </w:rPr>
        <w:t>行政監査</w:t>
      </w:r>
      <w:r>
        <w:rPr>
          <w:rFonts w:ascii="ＭＳ 明朝" w:eastAsia="ＭＳ 明朝" w:hAnsi="ＭＳ 明朝" w:cs="Generic1-Regular" w:hint="eastAsia"/>
          <w:kern w:val="0"/>
          <w:sz w:val="22"/>
        </w:rPr>
        <w:t xml:space="preserve">　</w:t>
      </w:r>
      <w:r w:rsidR="00D04973" w:rsidRPr="00B364D0">
        <w:rPr>
          <w:rFonts w:ascii="ＭＳ 明朝" w:eastAsia="ＭＳ 明朝" w:hAnsi="ＭＳ 明朝" w:cs="Generic1-Regular" w:hint="eastAsia"/>
          <w:kern w:val="0"/>
          <w:sz w:val="22"/>
        </w:rPr>
        <w:t>前項第</w:t>
      </w:r>
      <w:r w:rsidR="00FC4D6E">
        <w:rPr>
          <w:rFonts w:ascii="ＭＳ 明朝" w:eastAsia="ＭＳ 明朝" w:hAnsi="ＭＳ 明朝" w:cs="Generic1-Regular" w:hint="eastAsia"/>
          <w:kern w:val="0"/>
          <w:sz w:val="22"/>
        </w:rPr>
        <w:t>１</w:t>
      </w:r>
      <w:r w:rsidR="00D04973" w:rsidRPr="00B364D0">
        <w:rPr>
          <w:rFonts w:ascii="ＭＳ 明朝" w:eastAsia="ＭＳ 明朝" w:hAnsi="ＭＳ 明朝" w:cs="Generic1-Regular" w:hint="eastAsia"/>
          <w:kern w:val="0"/>
          <w:sz w:val="22"/>
        </w:rPr>
        <w:t>号から第</w:t>
      </w:r>
      <w:r w:rsidR="00FC4D6E">
        <w:rPr>
          <w:rFonts w:ascii="ＭＳ 明朝" w:eastAsia="ＭＳ 明朝" w:hAnsi="ＭＳ 明朝" w:cs="Generic1-Regular" w:hint="eastAsia"/>
          <w:kern w:val="0"/>
          <w:sz w:val="22"/>
        </w:rPr>
        <w:t>６</w:t>
      </w:r>
      <w:r w:rsidR="00D04973" w:rsidRPr="00B364D0">
        <w:rPr>
          <w:rFonts w:ascii="ＭＳ 明朝" w:eastAsia="ＭＳ 明朝" w:hAnsi="ＭＳ 明朝" w:cs="Generic1-Regular" w:hint="eastAsia"/>
          <w:kern w:val="0"/>
          <w:sz w:val="22"/>
        </w:rPr>
        <w:t>号までの記載事項のとおり監査した限りにおいて、監査の対象となった事務が法令に適合し、正確に行われ、最少の経費で最大の効果を挙げ</w:t>
      </w:r>
      <w:r w:rsidR="00E9338F" w:rsidRPr="00B364D0">
        <w:rPr>
          <w:rFonts w:ascii="ＭＳ 明朝" w:eastAsia="ＭＳ 明朝" w:hAnsi="ＭＳ 明朝" w:cs="Generic1-Regular" w:hint="eastAsia"/>
          <w:kern w:val="0"/>
          <w:sz w:val="22"/>
        </w:rPr>
        <w:t>るようにし</w:t>
      </w:r>
      <w:r w:rsidR="00D04973" w:rsidRPr="00B364D0">
        <w:rPr>
          <w:rFonts w:ascii="ＭＳ 明朝" w:eastAsia="ＭＳ 明朝" w:hAnsi="ＭＳ 明朝" w:cs="Generic1-Regular" w:hint="eastAsia"/>
          <w:kern w:val="0"/>
          <w:sz w:val="22"/>
        </w:rPr>
        <w:t>、その</w:t>
      </w:r>
      <w:r w:rsidR="00506742">
        <w:rPr>
          <w:rFonts w:ascii="ＭＳ 明朝" w:eastAsia="ＭＳ 明朝" w:hAnsi="ＭＳ 明朝" w:cs="Generic1-Regular" w:hint="eastAsia"/>
          <w:kern w:val="0"/>
          <w:sz w:val="22"/>
        </w:rPr>
        <w:t>組織及び運営</w:t>
      </w:r>
      <w:r w:rsidR="00EB5066">
        <w:rPr>
          <w:rFonts w:ascii="ＭＳ 明朝" w:eastAsia="ＭＳ 明朝" w:hAnsi="ＭＳ 明朝" w:cs="Generic1-Regular" w:hint="eastAsia"/>
          <w:kern w:val="0"/>
          <w:sz w:val="22"/>
        </w:rPr>
        <w:t>の</w:t>
      </w:r>
      <w:r w:rsidR="00D04973" w:rsidRPr="00B364D0">
        <w:rPr>
          <w:rFonts w:ascii="ＭＳ 明朝" w:eastAsia="ＭＳ 明朝" w:hAnsi="ＭＳ 明朝" w:cs="Generic1-Regular" w:hint="eastAsia"/>
          <w:kern w:val="0"/>
          <w:sz w:val="22"/>
        </w:rPr>
        <w:t>合理</w:t>
      </w:r>
      <w:r w:rsidR="00E9338F" w:rsidRPr="00B364D0">
        <w:rPr>
          <w:rFonts w:ascii="ＭＳ 明朝" w:eastAsia="ＭＳ 明朝" w:hAnsi="ＭＳ 明朝" w:cs="Generic1-Regular" w:hint="eastAsia"/>
          <w:kern w:val="0"/>
          <w:sz w:val="22"/>
        </w:rPr>
        <w:t>化に努めている</w:t>
      </w:r>
      <w:r w:rsidR="00D04973" w:rsidRPr="00B364D0">
        <w:rPr>
          <w:rFonts w:ascii="ＭＳ 明朝" w:eastAsia="ＭＳ 明朝" w:hAnsi="ＭＳ 明朝" w:cs="Generic1-Regular" w:hint="eastAsia"/>
          <w:kern w:val="0"/>
          <w:sz w:val="22"/>
        </w:rPr>
        <w:t>こと</w:t>
      </w:r>
    </w:p>
    <w:p w:rsidR="00D04973" w:rsidRPr="00B364D0" w:rsidRDefault="00DA2F30" w:rsidP="002B62AE">
      <w:pPr>
        <w:autoSpaceDE w:val="0"/>
        <w:autoSpaceDN w:val="0"/>
        <w:adjustRightInd w:val="0"/>
        <w:ind w:leftChars="100" w:left="430" w:hangingChars="100" w:hanging="22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 xml:space="preserve">(3)　</w:t>
      </w:r>
      <w:r w:rsidR="00D04973" w:rsidRPr="00B364D0">
        <w:rPr>
          <w:rFonts w:ascii="ＭＳ 明朝" w:eastAsia="ＭＳ 明朝" w:hAnsi="ＭＳ 明朝" w:cs="Generic1-Regular" w:hint="eastAsia"/>
          <w:kern w:val="0"/>
          <w:sz w:val="22"/>
        </w:rPr>
        <w:t>財政援助団体等監査</w:t>
      </w:r>
      <w:r>
        <w:rPr>
          <w:rFonts w:ascii="ＭＳ 明朝" w:eastAsia="ＭＳ 明朝" w:hAnsi="ＭＳ 明朝" w:cs="Generic1-Regular" w:hint="eastAsia"/>
          <w:kern w:val="0"/>
          <w:sz w:val="22"/>
        </w:rPr>
        <w:t xml:space="preserve">　</w:t>
      </w:r>
      <w:r w:rsidR="00D04973" w:rsidRPr="00B364D0">
        <w:rPr>
          <w:rFonts w:ascii="ＭＳ 明朝" w:eastAsia="ＭＳ 明朝" w:hAnsi="ＭＳ 明朝" w:cs="Generic1-Regular" w:hint="eastAsia"/>
          <w:kern w:val="0"/>
          <w:sz w:val="22"/>
        </w:rPr>
        <w:t>前項第</w:t>
      </w:r>
      <w:r w:rsidR="00FC4D6E">
        <w:rPr>
          <w:rFonts w:ascii="ＭＳ 明朝" w:eastAsia="ＭＳ 明朝" w:hAnsi="ＭＳ 明朝" w:cs="Generic1-Regular" w:hint="eastAsia"/>
          <w:kern w:val="0"/>
          <w:sz w:val="22"/>
        </w:rPr>
        <w:t>１</w:t>
      </w:r>
      <w:r w:rsidR="00D04973" w:rsidRPr="00B364D0">
        <w:rPr>
          <w:rFonts w:ascii="ＭＳ 明朝" w:eastAsia="ＭＳ 明朝" w:hAnsi="ＭＳ 明朝" w:cs="Generic1-Regular" w:hint="eastAsia"/>
          <w:kern w:val="0"/>
          <w:sz w:val="22"/>
        </w:rPr>
        <w:t>号から第</w:t>
      </w:r>
      <w:r w:rsidR="00FC4D6E">
        <w:rPr>
          <w:rFonts w:ascii="ＭＳ 明朝" w:eastAsia="ＭＳ 明朝" w:hAnsi="ＭＳ 明朝" w:cs="Generic1-Regular" w:hint="eastAsia"/>
          <w:kern w:val="0"/>
          <w:sz w:val="22"/>
        </w:rPr>
        <w:t>６</w:t>
      </w:r>
      <w:r w:rsidR="00D04973" w:rsidRPr="00B364D0">
        <w:rPr>
          <w:rFonts w:ascii="ＭＳ 明朝" w:eastAsia="ＭＳ 明朝" w:hAnsi="ＭＳ 明朝" w:cs="Generic1-Regular" w:hint="eastAsia"/>
          <w:kern w:val="0"/>
          <w:sz w:val="22"/>
        </w:rPr>
        <w:t>号までの記載事項のとおり監査した限りにおいて、監査の対象となった財政援助団体等の当該財政的援助等に係る出納その他の事務の執行が当該財政的援助等の目的に沿って行われていること</w:t>
      </w:r>
    </w:p>
    <w:p w:rsidR="00D04973" w:rsidRPr="00B364D0" w:rsidRDefault="00DA2F30" w:rsidP="002B62AE">
      <w:pPr>
        <w:autoSpaceDE w:val="0"/>
        <w:autoSpaceDN w:val="0"/>
        <w:adjustRightInd w:val="0"/>
        <w:ind w:leftChars="100" w:left="430" w:hangingChars="100" w:hanging="22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 xml:space="preserve">(4)　</w:t>
      </w:r>
      <w:r w:rsidR="00D04973" w:rsidRPr="00B364D0">
        <w:rPr>
          <w:rFonts w:ascii="ＭＳ 明朝" w:eastAsia="ＭＳ 明朝" w:hAnsi="ＭＳ 明朝" w:cs="Generic1-Regular" w:hint="eastAsia"/>
          <w:kern w:val="0"/>
          <w:sz w:val="22"/>
        </w:rPr>
        <w:t>決算審査</w:t>
      </w:r>
      <w:r>
        <w:rPr>
          <w:rFonts w:ascii="ＭＳ 明朝" w:eastAsia="ＭＳ 明朝" w:hAnsi="ＭＳ 明朝" w:cs="Generic1-Regular" w:hint="eastAsia"/>
          <w:kern w:val="0"/>
          <w:sz w:val="22"/>
        </w:rPr>
        <w:t xml:space="preserve">　</w:t>
      </w:r>
      <w:r w:rsidR="00D04973" w:rsidRPr="00B364D0">
        <w:rPr>
          <w:rFonts w:ascii="ＭＳ 明朝" w:eastAsia="ＭＳ 明朝" w:hAnsi="ＭＳ 明朝" w:cs="Generic1-Regular" w:hint="eastAsia"/>
          <w:kern w:val="0"/>
          <w:sz w:val="22"/>
        </w:rPr>
        <w:t>前項第</w:t>
      </w:r>
      <w:r w:rsidR="00FC4D6E">
        <w:rPr>
          <w:rFonts w:ascii="ＭＳ 明朝" w:eastAsia="ＭＳ 明朝" w:hAnsi="ＭＳ 明朝" w:cs="Generic1-Regular" w:hint="eastAsia"/>
          <w:kern w:val="0"/>
          <w:sz w:val="22"/>
        </w:rPr>
        <w:t>１</w:t>
      </w:r>
      <w:r w:rsidR="00D04973" w:rsidRPr="00B364D0">
        <w:rPr>
          <w:rFonts w:ascii="ＭＳ 明朝" w:eastAsia="ＭＳ 明朝" w:hAnsi="ＭＳ 明朝" w:cs="Generic1-Regular" w:hint="eastAsia"/>
          <w:kern w:val="0"/>
          <w:sz w:val="22"/>
        </w:rPr>
        <w:t>号から第</w:t>
      </w:r>
      <w:r w:rsidR="00FC4D6E">
        <w:rPr>
          <w:rFonts w:ascii="ＭＳ 明朝" w:eastAsia="ＭＳ 明朝" w:hAnsi="ＭＳ 明朝" w:cs="Generic1-Regular" w:hint="eastAsia"/>
          <w:kern w:val="0"/>
          <w:sz w:val="22"/>
        </w:rPr>
        <w:t>６</w:t>
      </w:r>
      <w:r w:rsidR="00D04973" w:rsidRPr="00B364D0">
        <w:rPr>
          <w:rFonts w:ascii="ＭＳ 明朝" w:eastAsia="ＭＳ 明朝" w:hAnsi="ＭＳ 明朝" w:cs="Generic1-Regular" w:hint="eastAsia"/>
          <w:kern w:val="0"/>
          <w:sz w:val="22"/>
        </w:rPr>
        <w:t>号までの記載事項のとおり審査した限りにおいて、決算その他関係書類が法令に適合し、かつ正確であること</w:t>
      </w:r>
    </w:p>
    <w:p w:rsidR="00D04973" w:rsidRPr="00B364D0" w:rsidRDefault="00DA2F30" w:rsidP="002B62AE">
      <w:pPr>
        <w:autoSpaceDE w:val="0"/>
        <w:autoSpaceDN w:val="0"/>
        <w:adjustRightInd w:val="0"/>
        <w:ind w:leftChars="100" w:left="430" w:hangingChars="100" w:hanging="22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 xml:space="preserve">(5)　</w:t>
      </w:r>
      <w:r w:rsidR="00D04973" w:rsidRPr="00B364D0">
        <w:rPr>
          <w:rFonts w:ascii="ＭＳ 明朝" w:eastAsia="ＭＳ 明朝" w:hAnsi="ＭＳ 明朝" w:cs="Generic1-Regular" w:hint="eastAsia"/>
          <w:kern w:val="0"/>
          <w:sz w:val="22"/>
        </w:rPr>
        <w:t>例月出納検査</w:t>
      </w:r>
      <w:r>
        <w:rPr>
          <w:rFonts w:ascii="ＭＳ 明朝" w:eastAsia="ＭＳ 明朝" w:hAnsi="ＭＳ 明朝" w:cs="Generic1-Regular" w:hint="eastAsia"/>
          <w:kern w:val="0"/>
          <w:sz w:val="22"/>
        </w:rPr>
        <w:t xml:space="preserve">　</w:t>
      </w:r>
      <w:r w:rsidR="00D04973" w:rsidRPr="00B364D0">
        <w:rPr>
          <w:rFonts w:ascii="ＭＳ 明朝" w:eastAsia="ＭＳ 明朝" w:hAnsi="ＭＳ 明朝" w:cs="Generic1-Regular" w:hint="eastAsia"/>
          <w:kern w:val="0"/>
          <w:sz w:val="22"/>
        </w:rPr>
        <w:t>前項第</w:t>
      </w:r>
      <w:r w:rsidR="00FC4D6E">
        <w:rPr>
          <w:rFonts w:ascii="ＭＳ 明朝" w:eastAsia="ＭＳ 明朝" w:hAnsi="ＭＳ 明朝" w:cs="Generic1-Regular" w:hint="eastAsia"/>
          <w:kern w:val="0"/>
          <w:sz w:val="22"/>
        </w:rPr>
        <w:t>１</w:t>
      </w:r>
      <w:r w:rsidR="00D04973" w:rsidRPr="00B364D0">
        <w:rPr>
          <w:rFonts w:ascii="ＭＳ 明朝" w:eastAsia="ＭＳ 明朝" w:hAnsi="ＭＳ 明朝" w:cs="Generic1-Regular" w:hint="eastAsia"/>
          <w:kern w:val="0"/>
          <w:sz w:val="22"/>
        </w:rPr>
        <w:t>号から第</w:t>
      </w:r>
      <w:r w:rsidR="00FC4D6E">
        <w:rPr>
          <w:rFonts w:ascii="ＭＳ 明朝" w:eastAsia="ＭＳ 明朝" w:hAnsi="ＭＳ 明朝" w:cs="Generic1-Regular" w:hint="eastAsia"/>
          <w:kern w:val="0"/>
          <w:sz w:val="22"/>
        </w:rPr>
        <w:t>６</w:t>
      </w:r>
      <w:r w:rsidR="00D04973" w:rsidRPr="00B364D0">
        <w:rPr>
          <w:rFonts w:ascii="ＭＳ 明朝" w:eastAsia="ＭＳ 明朝" w:hAnsi="ＭＳ 明朝" w:cs="Generic1-Regular" w:hint="eastAsia"/>
          <w:kern w:val="0"/>
          <w:sz w:val="22"/>
        </w:rPr>
        <w:t>号までの記載事項のとおり検査した限りにおいて、会計管理者等の現金の出納事務が正確に行われていること</w:t>
      </w:r>
    </w:p>
    <w:p w:rsidR="00D04973" w:rsidRPr="00B364D0" w:rsidRDefault="00DA2F30" w:rsidP="002B62AE">
      <w:pPr>
        <w:autoSpaceDE w:val="0"/>
        <w:autoSpaceDN w:val="0"/>
        <w:adjustRightInd w:val="0"/>
        <w:ind w:leftChars="100" w:left="430" w:hangingChars="100" w:hanging="22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 xml:space="preserve">(6)　</w:t>
      </w:r>
      <w:r w:rsidR="00D04973" w:rsidRPr="00B364D0">
        <w:rPr>
          <w:rFonts w:ascii="ＭＳ 明朝" w:eastAsia="ＭＳ 明朝" w:hAnsi="ＭＳ 明朝" w:cs="Generic1-Regular" w:hint="eastAsia"/>
          <w:kern w:val="0"/>
          <w:sz w:val="22"/>
        </w:rPr>
        <w:t>基金運用審査</w:t>
      </w:r>
      <w:r>
        <w:rPr>
          <w:rFonts w:ascii="ＭＳ 明朝" w:eastAsia="ＭＳ 明朝" w:hAnsi="ＭＳ 明朝" w:cs="Generic1-Regular" w:hint="eastAsia"/>
          <w:kern w:val="0"/>
          <w:sz w:val="22"/>
        </w:rPr>
        <w:t xml:space="preserve">　</w:t>
      </w:r>
      <w:r w:rsidR="00D04973" w:rsidRPr="00B364D0">
        <w:rPr>
          <w:rFonts w:ascii="ＭＳ 明朝" w:eastAsia="ＭＳ 明朝" w:hAnsi="ＭＳ 明朝" w:cs="Generic1-Regular" w:hint="eastAsia"/>
          <w:kern w:val="0"/>
          <w:sz w:val="22"/>
        </w:rPr>
        <w:t>前項第</w:t>
      </w:r>
      <w:r w:rsidR="00FC4D6E">
        <w:rPr>
          <w:rFonts w:ascii="ＭＳ 明朝" w:eastAsia="ＭＳ 明朝" w:hAnsi="ＭＳ 明朝" w:cs="Generic1-Regular" w:hint="eastAsia"/>
          <w:kern w:val="0"/>
          <w:sz w:val="22"/>
        </w:rPr>
        <w:t>１</w:t>
      </w:r>
      <w:r w:rsidR="00D04973" w:rsidRPr="00B364D0">
        <w:rPr>
          <w:rFonts w:ascii="ＭＳ 明朝" w:eastAsia="ＭＳ 明朝" w:hAnsi="ＭＳ 明朝" w:cs="Generic1-Regular" w:hint="eastAsia"/>
          <w:kern w:val="0"/>
          <w:sz w:val="22"/>
        </w:rPr>
        <w:t>号から第</w:t>
      </w:r>
      <w:r w:rsidR="00FC4D6E">
        <w:rPr>
          <w:rFonts w:ascii="ＭＳ 明朝" w:eastAsia="ＭＳ 明朝" w:hAnsi="ＭＳ 明朝" w:cs="Generic1-Regular" w:hint="eastAsia"/>
          <w:kern w:val="0"/>
          <w:sz w:val="22"/>
        </w:rPr>
        <w:t>６</w:t>
      </w:r>
      <w:r w:rsidR="00D04973" w:rsidRPr="00B364D0">
        <w:rPr>
          <w:rFonts w:ascii="ＭＳ 明朝" w:eastAsia="ＭＳ 明朝" w:hAnsi="ＭＳ 明朝" w:cs="Generic1-Regular" w:hint="eastAsia"/>
          <w:kern w:val="0"/>
          <w:sz w:val="22"/>
        </w:rPr>
        <w:t>号までの記載事項のとおり審査した限りにおいて、</w:t>
      </w:r>
      <w:r w:rsidR="004D2A86">
        <w:rPr>
          <w:rFonts w:ascii="ＭＳ 明朝" w:eastAsia="ＭＳ 明朝" w:hAnsi="ＭＳ 明朝" w:cs="Generic1-Regular" w:hint="eastAsia"/>
          <w:kern w:val="0"/>
          <w:sz w:val="22"/>
        </w:rPr>
        <w:t>村</w:t>
      </w:r>
      <w:r w:rsidR="00D04973" w:rsidRPr="00B364D0">
        <w:rPr>
          <w:rFonts w:ascii="ＭＳ 明朝" w:eastAsia="ＭＳ 明朝" w:hAnsi="ＭＳ 明朝" w:cs="Generic1-Regular" w:hint="eastAsia"/>
          <w:kern w:val="0"/>
          <w:sz w:val="22"/>
        </w:rPr>
        <w:t>長から提出された基金の運用の状況を示す書類の計数が正確であると認められ、基金の運用が確実かつ効率的に行われていること</w:t>
      </w:r>
    </w:p>
    <w:p w:rsidR="00D04973" w:rsidRDefault="00DA2F30" w:rsidP="00D3068A">
      <w:pPr>
        <w:autoSpaceDE w:val="0"/>
        <w:autoSpaceDN w:val="0"/>
        <w:adjustRightInd w:val="0"/>
        <w:ind w:leftChars="100" w:left="430" w:hangingChars="100" w:hanging="22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 xml:space="preserve">(7)　</w:t>
      </w:r>
      <w:r w:rsidR="00D04973" w:rsidRPr="00B364D0">
        <w:rPr>
          <w:rFonts w:ascii="ＭＳ 明朝" w:eastAsia="ＭＳ 明朝" w:hAnsi="ＭＳ 明朝" w:cs="Generic1-Regular" w:hint="eastAsia"/>
          <w:kern w:val="0"/>
          <w:sz w:val="22"/>
        </w:rPr>
        <w:t>健全化判断比率等審査</w:t>
      </w:r>
      <w:r>
        <w:rPr>
          <w:rFonts w:ascii="ＭＳ 明朝" w:eastAsia="ＭＳ 明朝" w:hAnsi="ＭＳ 明朝" w:cs="Generic1-Regular" w:hint="eastAsia"/>
          <w:kern w:val="0"/>
          <w:sz w:val="22"/>
        </w:rPr>
        <w:t xml:space="preserve">　</w:t>
      </w:r>
      <w:r w:rsidR="00D04973" w:rsidRPr="00B364D0">
        <w:rPr>
          <w:rFonts w:ascii="ＭＳ 明朝" w:eastAsia="ＭＳ 明朝" w:hAnsi="ＭＳ 明朝" w:cs="Generic1-Regular" w:hint="eastAsia"/>
          <w:kern w:val="0"/>
          <w:sz w:val="22"/>
        </w:rPr>
        <w:t>健全化判断比率及び資金不足比率並びにそ</w:t>
      </w:r>
      <w:r w:rsidR="00506742">
        <w:rPr>
          <w:rFonts w:ascii="ＭＳ 明朝" w:eastAsia="ＭＳ 明朝" w:hAnsi="ＭＳ 明朝" w:cs="Generic1-Regular" w:hint="eastAsia"/>
          <w:kern w:val="0"/>
          <w:sz w:val="22"/>
        </w:rPr>
        <w:t>れら</w:t>
      </w:r>
      <w:r w:rsidR="00D04973" w:rsidRPr="00B364D0">
        <w:rPr>
          <w:rFonts w:ascii="ＭＳ 明朝" w:eastAsia="ＭＳ 明朝" w:hAnsi="ＭＳ 明朝" w:cs="Generic1-Regular" w:hint="eastAsia"/>
          <w:kern w:val="0"/>
          <w:sz w:val="22"/>
        </w:rPr>
        <w:t>の算定の基礎となる事項を記載した書類が法令に適合し、かつ正確であること</w:t>
      </w:r>
    </w:p>
    <w:p w:rsidR="00D04973" w:rsidRPr="00B364D0" w:rsidRDefault="00D04973" w:rsidP="003F6653">
      <w:pPr>
        <w:autoSpaceDE w:val="0"/>
        <w:autoSpaceDN w:val="0"/>
        <w:adjustRightInd w:val="0"/>
        <w:ind w:left="220" w:hangingChars="100" w:hanging="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３</w:t>
      </w:r>
      <w:r w:rsidR="00D3068A">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第</w:t>
      </w:r>
      <w:r w:rsidR="00FC4D6E">
        <w:rPr>
          <w:rFonts w:ascii="ＭＳ 明朝" w:eastAsia="ＭＳ 明朝" w:hAnsi="ＭＳ 明朝" w:cs="Generic1-Regular" w:hint="eastAsia"/>
          <w:kern w:val="0"/>
          <w:sz w:val="22"/>
        </w:rPr>
        <w:t>１</w:t>
      </w:r>
      <w:r w:rsidRPr="00B364D0">
        <w:rPr>
          <w:rFonts w:ascii="ＭＳ 明朝" w:eastAsia="ＭＳ 明朝" w:hAnsi="ＭＳ 明朝" w:cs="Generic1-Regular" w:hint="eastAsia"/>
          <w:kern w:val="0"/>
          <w:sz w:val="22"/>
        </w:rPr>
        <w:t>項第</w:t>
      </w:r>
      <w:r w:rsidR="00FC4D6E">
        <w:rPr>
          <w:rFonts w:ascii="ＭＳ 明朝" w:eastAsia="ＭＳ 明朝" w:hAnsi="ＭＳ 明朝" w:cs="Generic1-Regular" w:hint="eastAsia"/>
          <w:kern w:val="0"/>
          <w:sz w:val="22"/>
        </w:rPr>
        <w:t>７</w:t>
      </w:r>
      <w:r w:rsidRPr="00B364D0">
        <w:rPr>
          <w:rFonts w:ascii="ＭＳ 明朝" w:eastAsia="ＭＳ 明朝" w:hAnsi="ＭＳ 明朝" w:cs="Generic1-Regular" w:hint="eastAsia"/>
          <w:kern w:val="0"/>
          <w:sz w:val="22"/>
        </w:rPr>
        <w:t>号の監査等の結果には、前項各号に掲げる監査等の種類に応じて</w:t>
      </w:r>
      <w:r w:rsidR="00813A41">
        <w:rPr>
          <w:rFonts w:ascii="ＭＳ 明朝" w:eastAsia="ＭＳ 明朝" w:hAnsi="ＭＳ 明朝" w:cs="Generic1-Regular" w:hint="eastAsia"/>
          <w:kern w:val="0"/>
          <w:sz w:val="22"/>
        </w:rPr>
        <w:t>、重要な点において</w:t>
      </w:r>
      <w:r w:rsidRPr="00B364D0">
        <w:rPr>
          <w:rFonts w:ascii="ＭＳ 明朝" w:eastAsia="ＭＳ 明朝" w:hAnsi="ＭＳ 明朝" w:cs="Generic1-Regular" w:hint="eastAsia"/>
          <w:kern w:val="0"/>
          <w:sz w:val="22"/>
        </w:rPr>
        <w:t>当該各号に定める事項が認められない場合にはその旨</w:t>
      </w:r>
      <w:r w:rsidR="00E9338F" w:rsidRPr="00B364D0">
        <w:rPr>
          <w:rFonts w:ascii="ＭＳ 明朝" w:eastAsia="ＭＳ 明朝" w:hAnsi="ＭＳ 明朝" w:cs="Generic1-Regular" w:hint="eastAsia"/>
          <w:kern w:val="0"/>
          <w:sz w:val="22"/>
        </w:rPr>
        <w:t>その他監査委員が必要と認める事項</w:t>
      </w:r>
      <w:r w:rsidRPr="00B364D0">
        <w:rPr>
          <w:rFonts w:ascii="ＭＳ 明朝" w:eastAsia="ＭＳ 明朝" w:hAnsi="ＭＳ 明朝" w:cs="Generic1-Regular" w:hint="eastAsia"/>
          <w:kern w:val="0"/>
          <w:sz w:val="22"/>
        </w:rPr>
        <w:t>を記載</w:t>
      </w:r>
      <w:r w:rsidR="00E9338F" w:rsidRPr="00B364D0">
        <w:rPr>
          <w:rFonts w:ascii="ＭＳ 明朝" w:eastAsia="ＭＳ 明朝" w:hAnsi="ＭＳ 明朝" w:cs="Generic1-Regular" w:hint="eastAsia"/>
          <w:kern w:val="0"/>
          <w:sz w:val="22"/>
        </w:rPr>
        <w:t>するものとする</w:t>
      </w:r>
      <w:r w:rsidR="00506742">
        <w:rPr>
          <w:rFonts w:ascii="ＭＳ 明朝" w:eastAsia="ＭＳ 明朝" w:hAnsi="ＭＳ 明朝" w:cs="Generic1-Regular" w:hint="eastAsia"/>
          <w:kern w:val="0"/>
          <w:sz w:val="22"/>
        </w:rPr>
        <w:t>。</w:t>
      </w:r>
    </w:p>
    <w:p w:rsidR="00F5286D" w:rsidRDefault="00F5286D" w:rsidP="003A774F">
      <w:pPr>
        <w:autoSpaceDE w:val="0"/>
        <w:autoSpaceDN w:val="0"/>
        <w:adjustRightInd w:val="0"/>
        <w:ind w:left="220" w:hangingChars="100" w:hanging="220"/>
        <w:jc w:val="left"/>
        <w:rPr>
          <w:rFonts w:ascii="ＭＳ 明朝" w:eastAsia="ＭＳ 明朝" w:hAnsi="ＭＳ 明朝" w:cs="Generic1-Regular"/>
          <w:kern w:val="0"/>
          <w:sz w:val="22"/>
        </w:rPr>
      </w:pPr>
    </w:p>
    <w:p w:rsidR="00F5286D" w:rsidRDefault="00F5286D" w:rsidP="003A774F">
      <w:pPr>
        <w:autoSpaceDE w:val="0"/>
        <w:autoSpaceDN w:val="0"/>
        <w:adjustRightInd w:val="0"/>
        <w:ind w:left="220" w:hangingChars="100" w:hanging="220"/>
        <w:jc w:val="left"/>
        <w:rPr>
          <w:rFonts w:ascii="ＭＳ 明朝" w:eastAsia="ＭＳ 明朝" w:hAnsi="ＭＳ 明朝" w:cs="Generic1-Regular"/>
          <w:kern w:val="0"/>
          <w:sz w:val="22"/>
        </w:rPr>
      </w:pPr>
    </w:p>
    <w:p w:rsidR="00BE0379" w:rsidRDefault="00D04973" w:rsidP="003A774F">
      <w:pPr>
        <w:autoSpaceDE w:val="0"/>
        <w:autoSpaceDN w:val="0"/>
        <w:adjustRightInd w:val="0"/>
        <w:ind w:left="220" w:hangingChars="100" w:hanging="220"/>
        <w:jc w:val="left"/>
        <w:rPr>
          <w:rFonts w:ascii="ＭＳ 明朝" w:eastAsia="ＭＳ 明朝" w:hAnsi="ＭＳ 明朝" w:cs="Generic1-Regular"/>
          <w:kern w:val="0"/>
          <w:sz w:val="22"/>
        </w:rPr>
      </w:pPr>
      <w:bookmarkStart w:id="0" w:name="_GoBack"/>
      <w:bookmarkEnd w:id="0"/>
      <w:r w:rsidRPr="00B364D0">
        <w:rPr>
          <w:rFonts w:ascii="ＭＳ 明朝" w:eastAsia="ＭＳ 明朝" w:hAnsi="ＭＳ 明朝" w:cs="Generic1-Regular" w:hint="eastAsia"/>
          <w:kern w:val="0"/>
          <w:sz w:val="22"/>
        </w:rPr>
        <w:t>４</w:t>
      </w:r>
      <w:r w:rsidR="00D3068A">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監査委員は、是正又は改善が必要である事項が認められる場合、その内容を監査等の結果に記載するとともに、必要に応じて、監査等の</w:t>
      </w:r>
      <w:r w:rsidR="00813A41">
        <w:rPr>
          <w:rFonts w:ascii="ＭＳ 明朝" w:eastAsia="ＭＳ 明朝" w:hAnsi="ＭＳ 明朝" w:cs="Generic1-Regular" w:hint="eastAsia"/>
          <w:kern w:val="0"/>
          <w:sz w:val="22"/>
        </w:rPr>
        <w:t>実施</w:t>
      </w:r>
      <w:r w:rsidRPr="00B364D0">
        <w:rPr>
          <w:rFonts w:ascii="ＭＳ 明朝" w:eastAsia="ＭＳ 明朝" w:hAnsi="ＭＳ 明朝" w:cs="Generic1-Regular" w:hint="eastAsia"/>
          <w:kern w:val="0"/>
          <w:sz w:val="22"/>
        </w:rPr>
        <w:t>過程で明らかとなった当該事項の原因等を記載するよう努め</w:t>
      </w:r>
      <w:r w:rsidR="00AB4C07" w:rsidRPr="00B364D0">
        <w:rPr>
          <w:rFonts w:ascii="ＭＳ 明朝" w:eastAsia="ＭＳ 明朝" w:hAnsi="ＭＳ 明朝" w:cs="Generic1-Regular" w:hint="eastAsia"/>
          <w:kern w:val="0"/>
          <w:sz w:val="22"/>
        </w:rPr>
        <w:t>るものとする</w:t>
      </w:r>
      <w:r w:rsidRPr="00B364D0">
        <w:rPr>
          <w:rFonts w:ascii="ＭＳ 明朝" w:eastAsia="ＭＳ 明朝" w:hAnsi="ＭＳ 明朝" w:cs="Generic1-Regular" w:hint="eastAsia"/>
          <w:kern w:val="0"/>
          <w:sz w:val="22"/>
        </w:rPr>
        <w:t>。</w:t>
      </w:r>
    </w:p>
    <w:p w:rsidR="00D04973" w:rsidRPr="00B364D0" w:rsidRDefault="00D04973" w:rsidP="004D2A86">
      <w:pPr>
        <w:autoSpaceDE w:val="0"/>
        <w:autoSpaceDN w:val="0"/>
        <w:adjustRightInd w:val="0"/>
        <w:ind w:firstLineChars="100" w:firstLine="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（合議）</w:t>
      </w:r>
    </w:p>
    <w:p w:rsidR="00D04973" w:rsidRPr="00B364D0" w:rsidRDefault="00D04973" w:rsidP="00B364D0">
      <w:pPr>
        <w:autoSpaceDE w:val="0"/>
        <w:autoSpaceDN w:val="0"/>
        <w:adjustRightInd w:val="0"/>
        <w:ind w:left="220" w:hangingChars="100" w:hanging="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第</w:t>
      </w:r>
      <w:r w:rsidR="004D2A86">
        <w:rPr>
          <w:rFonts w:ascii="ＭＳ 明朝" w:eastAsia="ＭＳ 明朝" w:hAnsi="ＭＳ 明朝" w:cs="Generic1-Regular" w:hint="eastAsia"/>
          <w:kern w:val="0"/>
          <w:sz w:val="22"/>
        </w:rPr>
        <w:t>16</w:t>
      </w:r>
      <w:r w:rsidRPr="00B364D0">
        <w:rPr>
          <w:rFonts w:ascii="ＭＳ 明朝" w:eastAsia="ＭＳ 明朝" w:hAnsi="ＭＳ 明朝" w:cs="Generic1-Regular" w:hint="eastAsia"/>
          <w:kern w:val="0"/>
          <w:sz w:val="22"/>
        </w:rPr>
        <w:t>条</w:t>
      </w:r>
      <w:r w:rsidR="00372745">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監査等のうち、次に掲げる事項については、監査委員の合議によるものとする。</w:t>
      </w:r>
    </w:p>
    <w:p w:rsidR="00D04973" w:rsidRPr="003F6653" w:rsidRDefault="00DA2F30" w:rsidP="002B62AE">
      <w:pPr>
        <w:autoSpaceDE w:val="0"/>
        <w:autoSpaceDN w:val="0"/>
        <w:adjustRightInd w:val="0"/>
        <w:ind w:leftChars="100" w:left="430" w:hangingChars="100" w:hanging="22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 xml:space="preserve">(1)　</w:t>
      </w:r>
      <w:r w:rsidR="00D04973" w:rsidRPr="00B364D0">
        <w:rPr>
          <w:rFonts w:ascii="ＭＳ 明朝" w:eastAsia="ＭＳ 明朝" w:hAnsi="ＭＳ 明朝" w:cs="Generic1-Regular" w:hint="eastAsia"/>
          <w:kern w:val="0"/>
          <w:sz w:val="22"/>
        </w:rPr>
        <w:t>監査の結果に関する報告（財務監査、行政監査及び財政援助団体等監査に係るものに限る。以下同じ。）の決定</w:t>
      </w:r>
    </w:p>
    <w:p w:rsidR="00D04973" w:rsidRPr="00B364D0" w:rsidRDefault="00DA2F30" w:rsidP="00D3068A">
      <w:pPr>
        <w:autoSpaceDE w:val="0"/>
        <w:autoSpaceDN w:val="0"/>
        <w:adjustRightInd w:val="0"/>
        <w:ind w:firstLineChars="100" w:firstLine="22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 xml:space="preserve">(2)　</w:t>
      </w:r>
      <w:r w:rsidR="00D04973" w:rsidRPr="00B364D0">
        <w:rPr>
          <w:rFonts w:ascii="ＭＳ 明朝" w:eastAsia="ＭＳ 明朝" w:hAnsi="ＭＳ 明朝" w:cs="Generic1-Regular" w:hint="eastAsia"/>
          <w:kern w:val="0"/>
          <w:sz w:val="22"/>
        </w:rPr>
        <w:t>監査の結果に関する報告に添える意見の決定</w:t>
      </w:r>
    </w:p>
    <w:p w:rsidR="00D04973" w:rsidRPr="00B364D0" w:rsidRDefault="00DA2F30" w:rsidP="00D3068A">
      <w:pPr>
        <w:autoSpaceDE w:val="0"/>
        <w:autoSpaceDN w:val="0"/>
        <w:adjustRightInd w:val="0"/>
        <w:ind w:firstLineChars="100" w:firstLine="22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 xml:space="preserve">(3)　</w:t>
      </w:r>
      <w:r w:rsidR="00D04973" w:rsidRPr="00B364D0">
        <w:rPr>
          <w:rFonts w:ascii="ＭＳ 明朝" w:eastAsia="ＭＳ 明朝" w:hAnsi="ＭＳ 明朝" w:cs="Generic1-Regular" w:hint="eastAsia"/>
          <w:kern w:val="0"/>
          <w:sz w:val="22"/>
        </w:rPr>
        <w:t>監査の結果に関する報告に係る勧告の決定</w:t>
      </w:r>
    </w:p>
    <w:p w:rsidR="00D04973" w:rsidRPr="00B364D0" w:rsidRDefault="00DA2F30" w:rsidP="00D3068A">
      <w:pPr>
        <w:autoSpaceDE w:val="0"/>
        <w:autoSpaceDN w:val="0"/>
        <w:adjustRightInd w:val="0"/>
        <w:ind w:firstLineChars="100" w:firstLine="22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 xml:space="preserve">(4)　</w:t>
      </w:r>
      <w:r w:rsidR="00D04973" w:rsidRPr="00B364D0">
        <w:rPr>
          <w:rFonts w:ascii="ＭＳ 明朝" w:eastAsia="ＭＳ 明朝" w:hAnsi="ＭＳ 明朝" w:cs="Generic1-Regular" w:hint="eastAsia"/>
          <w:kern w:val="0"/>
          <w:sz w:val="22"/>
        </w:rPr>
        <w:t>決算審査に係る意見の決定</w:t>
      </w:r>
    </w:p>
    <w:p w:rsidR="00D04973" w:rsidRPr="00B364D0" w:rsidRDefault="00DA2F30" w:rsidP="00D3068A">
      <w:pPr>
        <w:autoSpaceDE w:val="0"/>
        <w:autoSpaceDN w:val="0"/>
        <w:adjustRightInd w:val="0"/>
        <w:ind w:firstLineChars="100" w:firstLine="22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 xml:space="preserve">(5)　</w:t>
      </w:r>
      <w:r w:rsidR="00D04973" w:rsidRPr="00B364D0">
        <w:rPr>
          <w:rFonts w:ascii="ＭＳ 明朝" w:eastAsia="ＭＳ 明朝" w:hAnsi="ＭＳ 明朝" w:cs="Generic1-Regular" w:hint="eastAsia"/>
          <w:kern w:val="0"/>
          <w:sz w:val="22"/>
        </w:rPr>
        <w:t>基金運用審査に係る意見の決定</w:t>
      </w:r>
    </w:p>
    <w:p w:rsidR="00D04973" w:rsidRDefault="00DA2F30" w:rsidP="00D3068A">
      <w:pPr>
        <w:autoSpaceDE w:val="0"/>
        <w:autoSpaceDN w:val="0"/>
        <w:adjustRightInd w:val="0"/>
        <w:ind w:firstLineChars="100" w:firstLine="22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 xml:space="preserve">(6)　</w:t>
      </w:r>
      <w:r w:rsidR="00D04973" w:rsidRPr="00B364D0">
        <w:rPr>
          <w:rFonts w:ascii="ＭＳ 明朝" w:eastAsia="ＭＳ 明朝" w:hAnsi="ＭＳ 明朝" w:cs="Generic1-Regular" w:hint="eastAsia"/>
          <w:kern w:val="0"/>
          <w:sz w:val="22"/>
        </w:rPr>
        <w:t>健全化判断比率等審査に係る意見の決定</w:t>
      </w:r>
    </w:p>
    <w:p w:rsidR="00D04973" w:rsidRPr="00B364D0" w:rsidRDefault="00D04973" w:rsidP="00B364D0">
      <w:pPr>
        <w:autoSpaceDE w:val="0"/>
        <w:autoSpaceDN w:val="0"/>
        <w:adjustRightInd w:val="0"/>
        <w:ind w:left="220" w:hangingChars="100" w:hanging="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２</w:t>
      </w:r>
      <w:r w:rsidR="00D3068A">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監査委員は、監査の結果に関する報告の決定について、各監査委員の意見が一致しないことにより、前項の合議により決定することができない事項がある場合には、その旨及び当該事項についての各監査委員の意見を議会、</w:t>
      </w:r>
      <w:r w:rsidR="004D2A86">
        <w:rPr>
          <w:rFonts w:ascii="ＭＳ 明朝" w:eastAsia="ＭＳ 明朝" w:hAnsi="ＭＳ 明朝" w:cs="Generic1-Regular" w:hint="eastAsia"/>
          <w:kern w:val="0"/>
          <w:sz w:val="22"/>
        </w:rPr>
        <w:t>村</w:t>
      </w:r>
      <w:r w:rsidRPr="00B364D0">
        <w:rPr>
          <w:rFonts w:ascii="ＭＳ 明朝" w:eastAsia="ＭＳ 明朝" w:hAnsi="ＭＳ 明朝" w:cs="Generic1-Regular" w:hint="eastAsia"/>
          <w:kern w:val="0"/>
          <w:sz w:val="22"/>
        </w:rPr>
        <w:t>長及び関係のある委員会又は委員に提出するとともに公表</w:t>
      </w:r>
      <w:r w:rsidR="00AB4C07" w:rsidRPr="00B364D0">
        <w:rPr>
          <w:rFonts w:ascii="ＭＳ 明朝" w:eastAsia="ＭＳ 明朝" w:hAnsi="ＭＳ 明朝" w:cs="Generic1-Regular" w:hint="eastAsia"/>
          <w:kern w:val="0"/>
          <w:sz w:val="22"/>
        </w:rPr>
        <w:t>するものとする</w:t>
      </w:r>
      <w:r w:rsidRPr="00B364D0">
        <w:rPr>
          <w:rFonts w:ascii="ＭＳ 明朝" w:eastAsia="ＭＳ 明朝" w:hAnsi="ＭＳ 明朝" w:cs="Generic1-Regular" w:hint="eastAsia"/>
          <w:kern w:val="0"/>
          <w:sz w:val="22"/>
        </w:rPr>
        <w:t>。</w:t>
      </w:r>
    </w:p>
    <w:p w:rsidR="00D04973" w:rsidRPr="00B364D0" w:rsidRDefault="00D04973" w:rsidP="003A774F">
      <w:pPr>
        <w:autoSpaceDE w:val="0"/>
        <w:autoSpaceDN w:val="0"/>
        <w:adjustRightInd w:val="0"/>
        <w:ind w:firstLineChars="100" w:firstLine="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（公表）</w:t>
      </w:r>
    </w:p>
    <w:p w:rsidR="00D04973" w:rsidRPr="00B364D0" w:rsidRDefault="00D04973" w:rsidP="00372745">
      <w:pPr>
        <w:autoSpaceDE w:val="0"/>
        <w:autoSpaceDN w:val="0"/>
        <w:adjustRightInd w:val="0"/>
        <w:ind w:left="220" w:hangingChars="100" w:hanging="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第</w:t>
      </w:r>
      <w:r w:rsidR="004D2A86">
        <w:rPr>
          <w:rFonts w:ascii="ＭＳ 明朝" w:eastAsia="ＭＳ 明朝" w:hAnsi="ＭＳ 明朝" w:cs="Generic1-Regular" w:hint="eastAsia"/>
          <w:kern w:val="0"/>
          <w:sz w:val="22"/>
        </w:rPr>
        <w:t>17</w:t>
      </w:r>
      <w:r w:rsidRPr="00B364D0">
        <w:rPr>
          <w:rFonts w:ascii="ＭＳ 明朝" w:eastAsia="ＭＳ 明朝" w:hAnsi="ＭＳ 明朝" w:cs="Generic1-Regular" w:hint="eastAsia"/>
          <w:kern w:val="0"/>
          <w:sz w:val="22"/>
        </w:rPr>
        <w:t>条</w:t>
      </w:r>
      <w:r w:rsidR="00372745">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監査委員は、次に掲げる事項を監査委員全員の連名で公表</w:t>
      </w:r>
      <w:r w:rsidR="00AB4C07" w:rsidRPr="00B364D0">
        <w:rPr>
          <w:rFonts w:ascii="ＭＳ 明朝" w:eastAsia="ＭＳ 明朝" w:hAnsi="ＭＳ 明朝" w:cs="Generic1-Regular" w:hint="eastAsia"/>
          <w:kern w:val="0"/>
          <w:sz w:val="22"/>
        </w:rPr>
        <w:t>するものとする</w:t>
      </w:r>
      <w:r w:rsidRPr="00B364D0">
        <w:rPr>
          <w:rFonts w:ascii="ＭＳ 明朝" w:eastAsia="ＭＳ 明朝" w:hAnsi="ＭＳ 明朝" w:cs="Generic1-Regular" w:hint="eastAsia"/>
          <w:kern w:val="0"/>
          <w:sz w:val="22"/>
        </w:rPr>
        <w:t>。</w:t>
      </w:r>
      <w:r w:rsidR="00372745">
        <w:rPr>
          <w:rFonts w:ascii="ＭＳ 明朝" w:eastAsia="ＭＳ 明朝" w:hAnsi="ＭＳ 明朝" w:cs="Generic1-Regular" w:hint="eastAsia"/>
          <w:kern w:val="0"/>
          <w:sz w:val="22"/>
        </w:rPr>
        <w:t xml:space="preserve">　　　</w:t>
      </w:r>
    </w:p>
    <w:p w:rsidR="00D04973" w:rsidRPr="00B364D0" w:rsidRDefault="00DA2F30" w:rsidP="00D3068A">
      <w:pPr>
        <w:autoSpaceDE w:val="0"/>
        <w:autoSpaceDN w:val="0"/>
        <w:adjustRightInd w:val="0"/>
        <w:ind w:firstLineChars="100" w:firstLine="22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 xml:space="preserve">(1)　</w:t>
      </w:r>
      <w:r w:rsidR="00D04973" w:rsidRPr="00B364D0">
        <w:rPr>
          <w:rFonts w:ascii="ＭＳ 明朝" w:eastAsia="ＭＳ 明朝" w:hAnsi="ＭＳ 明朝" w:cs="Generic1-Regular" w:hint="eastAsia"/>
          <w:kern w:val="0"/>
          <w:sz w:val="22"/>
        </w:rPr>
        <w:t>監査の結果に関する報告の内容</w:t>
      </w:r>
    </w:p>
    <w:p w:rsidR="00D04973" w:rsidRPr="00B364D0" w:rsidRDefault="00DA2F30" w:rsidP="00D3068A">
      <w:pPr>
        <w:autoSpaceDE w:val="0"/>
        <w:autoSpaceDN w:val="0"/>
        <w:adjustRightInd w:val="0"/>
        <w:ind w:firstLineChars="100" w:firstLine="22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 xml:space="preserve">(2)　</w:t>
      </w:r>
      <w:r w:rsidR="00D04973" w:rsidRPr="00B364D0">
        <w:rPr>
          <w:rFonts w:ascii="ＭＳ 明朝" w:eastAsia="ＭＳ 明朝" w:hAnsi="ＭＳ 明朝" w:cs="Generic1-Regular" w:hint="eastAsia"/>
          <w:kern w:val="0"/>
          <w:sz w:val="22"/>
        </w:rPr>
        <w:t>監査の結果に関する報告に添える意見の内容</w:t>
      </w:r>
    </w:p>
    <w:p w:rsidR="00D04973" w:rsidRPr="00B364D0" w:rsidRDefault="00DA2F30" w:rsidP="00D3068A">
      <w:pPr>
        <w:autoSpaceDE w:val="0"/>
        <w:autoSpaceDN w:val="0"/>
        <w:adjustRightInd w:val="0"/>
        <w:ind w:firstLineChars="100" w:firstLine="22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 xml:space="preserve">(3)　</w:t>
      </w:r>
      <w:r w:rsidR="00D04973" w:rsidRPr="00B364D0">
        <w:rPr>
          <w:rFonts w:ascii="ＭＳ 明朝" w:eastAsia="ＭＳ 明朝" w:hAnsi="ＭＳ 明朝" w:cs="Generic1-Regular" w:hint="eastAsia"/>
          <w:kern w:val="0"/>
          <w:sz w:val="22"/>
        </w:rPr>
        <w:t>監査の結果に関する報告に係る勧告の内容</w:t>
      </w:r>
    </w:p>
    <w:p w:rsidR="00AB4C07" w:rsidRPr="00B364D0" w:rsidRDefault="00D04973" w:rsidP="004D2A86">
      <w:pPr>
        <w:autoSpaceDE w:val="0"/>
        <w:autoSpaceDN w:val="0"/>
        <w:adjustRightInd w:val="0"/>
        <w:ind w:firstLineChars="100" w:firstLine="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（措置状況の公表等）</w:t>
      </w:r>
    </w:p>
    <w:p w:rsidR="00D04973" w:rsidRPr="00B364D0" w:rsidRDefault="00D04973" w:rsidP="003F6653">
      <w:pPr>
        <w:autoSpaceDE w:val="0"/>
        <w:autoSpaceDN w:val="0"/>
        <w:adjustRightInd w:val="0"/>
        <w:ind w:left="220" w:hangingChars="100" w:hanging="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第</w:t>
      </w:r>
      <w:r w:rsidR="004D2A86">
        <w:rPr>
          <w:rFonts w:ascii="ＭＳ 明朝" w:eastAsia="ＭＳ 明朝" w:hAnsi="ＭＳ 明朝" w:cs="Generic1-Regular" w:hint="eastAsia"/>
          <w:kern w:val="0"/>
          <w:sz w:val="22"/>
        </w:rPr>
        <w:t>18</w:t>
      </w:r>
      <w:r w:rsidRPr="00B364D0">
        <w:rPr>
          <w:rFonts w:ascii="ＭＳ 明朝" w:eastAsia="ＭＳ 明朝" w:hAnsi="ＭＳ 明朝" w:cs="Generic1-Regular" w:hint="eastAsia"/>
          <w:kern w:val="0"/>
          <w:sz w:val="22"/>
        </w:rPr>
        <w:t>条</w:t>
      </w:r>
      <w:r w:rsidR="00372745">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監査委員は、監査の結果に関する報告を提出した者及び監査の結果に関する報告に係る勧告をした者から、措置の内容の通知を受けた場合は当該措置の内容を公表</w:t>
      </w:r>
      <w:r w:rsidR="00AB4C07" w:rsidRPr="00B364D0">
        <w:rPr>
          <w:rFonts w:ascii="ＭＳ 明朝" w:eastAsia="ＭＳ 明朝" w:hAnsi="ＭＳ 明朝" w:cs="Generic1-Regular" w:hint="eastAsia"/>
          <w:kern w:val="0"/>
          <w:sz w:val="22"/>
        </w:rPr>
        <w:t>するものとする</w:t>
      </w:r>
      <w:r w:rsidRPr="00B364D0">
        <w:rPr>
          <w:rFonts w:ascii="ＭＳ 明朝" w:eastAsia="ＭＳ 明朝" w:hAnsi="ＭＳ 明朝" w:cs="Generic1-Regular" w:hint="eastAsia"/>
          <w:kern w:val="0"/>
          <w:sz w:val="22"/>
        </w:rPr>
        <w:t>。</w:t>
      </w:r>
    </w:p>
    <w:p w:rsidR="00D04973" w:rsidRPr="00B364D0" w:rsidRDefault="00D04973" w:rsidP="003F6653">
      <w:pPr>
        <w:autoSpaceDE w:val="0"/>
        <w:autoSpaceDN w:val="0"/>
        <w:adjustRightInd w:val="0"/>
        <w:ind w:left="220" w:hangingChars="100" w:hanging="22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２</w:t>
      </w:r>
      <w:r w:rsidR="00D3068A">
        <w:rPr>
          <w:rFonts w:ascii="ＭＳ 明朝" w:eastAsia="ＭＳ 明朝" w:hAnsi="ＭＳ 明朝" w:cs="Generic1-Regular" w:hint="eastAsia"/>
          <w:kern w:val="0"/>
          <w:sz w:val="22"/>
        </w:rPr>
        <w:t xml:space="preserve">　</w:t>
      </w:r>
      <w:r w:rsidRPr="00B364D0">
        <w:rPr>
          <w:rFonts w:ascii="ＭＳ 明朝" w:eastAsia="ＭＳ 明朝" w:hAnsi="ＭＳ 明朝" w:cs="Generic1-Regular" w:hint="eastAsia"/>
          <w:kern w:val="0"/>
          <w:sz w:val="22"/>
        </w:rPr>
        <w:t>監査委員は、監査の結果に関する報告を提出した者及び監査の結果に関する報告に係る勧告をした者に、適時、措置状況の報告を求めるよう努め</w:t>
      </w:r>
      <w:r w:rsidR="00AB4C07" w:rsidRPr="00B364D0">
        <w:rPr>
          <w:rFonts w:ascii="ＭＳ 明朝" w:eastAsia="ＭＳ 明朝" w:hAnsi="ＭＳ 明朝" w:cs="Generic1-Regular" w:hint="eastAsia"/>
          <w:kern w:val="0"/>
          <w:sz w:val="22"/>
        </w:rPr>
        <w:t>るものとする</w:t>
      </w:r>
      <w:r w:rsidRPr="00B364D0">
        <w:rPr>
          <w:rFonts w:ascii="ＭＳ 明朝" w:eastAsia="ＭＳ 明朝" w:hAnsi="ＭＳ 明朝" w:cs="Generic1-Regular" w:hint="eastAsia"/>
          <w:kern w:val="0"/>
          <w:sz w:val="22"/>
        </w:rPr>
        <w:t>。</w:t>
      </w:r>
    </w:p>
    <w:p w:rsidR="00D04973" w:rsidRPr="00B364D0" w:rsidRDefault="00D04973" w:rsidP="00DA2F30">
      <w:pPr>
        <w:autoSpaceDE w:val="0"/>
        <w:autoSpaceDN w:val="0"/>
        <w:adjustRightInd w:val="0"/>
        <w:ind w:firstLineChars="300" w:firstLine="660"/>
        <w:jc w:val="left"/>
        <w:rPr>
          <w:rFonts w:ascii="ＭＳ 明朝" w:eastAsia="ＭＳ 明朝" w:hAnsi="ＭＳ 明朝" w:cs="Generic1-Regular"/>
          <w:kern w:val="0"/>
          <w:sz w:val="22"/>
        </w:rPr>
      </w:pPr>
      <w:r w:rsidRPr="00B364D0">
        <w:rPr>
          <w:rFonts w:ascii="ＭＳ 明朝" w:eastAsia="ＭＳ 明朝" w:hAnsi="ＭＳ 明朝" w:cs="Generic1-Regular" w:hint="eastAsia"/>
          <w:kern w:val="0"/>
          <w:sz w:val="22"/>
        </w:rPr>
        <w:t>附</w:t>
      </w:r>
      <w:r w:rsidRPr="00B364D0">
        <w:rPr>
          <w:rFonts w:ascii="ＭＳ 明朝" w:eastAsia="ＭＳ 明朝" w:hAnsi="ＭＳ 明朝" w:cs="Generic1-Regular"/>
          <w:kern w:val="0"/>
          <w:sz w:val="22"/>
        </w:rPr>
        <w:t xml:space="preserve"> </w:t>
      </w:r>
      <w:r w:rsidRPr="00B364D0">
        <w:rPr>
          <w:rFonts w:ascii="ＭＳ 明朝" w:eastAsia="ＭＳ 明朝" w:hAnsi="ＭＳ 明朝" w:cs="Generic1-Regular" w:hint="eastAsia"/>
          <w:kern w:val="0"/>
          <w:sz w:val="22"/>
        </w:rPr>
        <w:t>則</w:t>
      </w:r>
    </w:p>
    <w:p w:rsidR="00812BEC" w:rsidRPr="00B364D0" w:rsidRDefault="00D04973" w:rsidP="00605E77">
      <w:pPr>
        <w:autoSpaceDE w:val="0"/>
        <w:autoSpaceDN w:val="0"/>
        <w:adjustRightInd w:val="0"/>
        <w:ind w:firstLineChars="100" w:firstLine="220"/>
        <w:jc w:val="left"/>
        <w:rPr>
          <w:rFonts w:ascii="ＭＳ 明朝" w:eastAsia="ＭＳ 明朝" w:hAnsi="ＭＳ 明朝" w:cs="Generic1-Regular"/>
          <w:kern w:val="0"/>
          <w:szCs w:val="21"/>
        </w:rPr>
      </w:pPr>
      <w:r w:rsidRPr="00B364D0">
        <w:rPr>
          <w:rFonts w:ascii="ＭＳ 明朝" w:eastAsia="ＭＳ 明朝" w:hAnsi="ＭＳ 明朝" w:cs="Generic1-Regular" w:hint="eastAsia"/>
          <w:kern w:val="0"/>
          <w:sz w:val="22"/>
        </w:rPr>
        <w:t>本基準は、</w:t>
      </w:r>
      <w:r w:rsidR="00AB4C07" w:rsidRPr="00B364D0">
        <w:rPr>
          <w:rFonts w:ascii="ＭＳ 明朝" w:eastAsia="ＭＳ 明朝" w:hAnsi="ＭＳ 明朝" w:cs="Generic1-Regular" w:hint="eastAsia"/>
          <w:kern w:val="0"/>
          <w:sz w:val="22"/>
        </w:rPr>
        <w:t>令和</w:t>
      </w:r>
      <w:r w:rsidRPr="00B364D0">
        <w:rPr>
          <w:rFonts w:ascii="ＭＳ 明朝" w:eastAsia="ＭＳ 明朝" w:hAnsi="ＭＳ 明朝" w:cs="Generic1-Regular" w:hint="eastAsia"/>
          <w:kern w:val="0"/>
          <w:sz w:val="22"/>
        </w:rPr>
        <w:t>２年４月１日から施行する。</w:t>
      </w:r>
    </w:p>
    <w:sectPr w:rsidR="00812BEC" w:rsidRPr="00B364D0">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F65" w:rsidRDefault="00734F65" w:rsidP="00FD6765">
      <w:r>
        <w:separator/>
      </w:r>
    </w:p>
  </w:endnote>
  <w:endnote w:type="continuationSeparator" w:id="0">
    <w:p w:rsidR="00734F65" w:rsidRDefault="00734F65" w:rsidP="00FD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2-Regular">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064" w:rsidRDefault="009E006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2E4" w:rsidRDefault="009362E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064" w:rsidRDefault="009E00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F65" w:rsidRDefault="00734F65" w:rsidP="00FD6765">
      <w:r>
        <w:separator/>
      </w:r>
    </w:p>
  </w:footnote>
  <w:footnote w:type="continuationSeparator" w:id="0">
    <w:p w:rsidR="00734F65" w:rsidRDefault="00734F65" w:rsidP="00FD6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064" w:rsidRDefault="009E006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064" w:rsidRDefault="009E006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064" w:rsidRDefault="009E006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939E8"/>
    <w:multiLevelType w:val="hybridMultilevel"/>
    <w:tmpl w:val="D1DA2A00"/>
    <w:lvl w:ilvl="0" w:tplc="D018A83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5CBA0790"/>
    <w:multiLevelType w:val="hybridMultilevel"/>
    <w:tmpl w:val="8228B5CA"/>
    <w:lvl w:ilvl="0" w:tplc="7D7C7064">
      <w:start w:val="1"/>
      <w:numFmt w:val="decimal"/>
      <w:lvlText w:val="(%1)"/>
      <w:lvlJc w:val="left"/>
      <w:pPr>
        <w:ind w:left="465" w:hanging="360"/>
      </w:pPr>
      <w:rPr>
        <w:rFonts w:ascii="ＭＳ 明朝" w:eastAsia="ＭＳ 明朝" w:hAnsi="ＭＳ 明朝" w:cs="Generic1-Regular"/>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EC"/>
    <w:rsid w:val="00000FA0"/>
    <w:rsid w:val="00112CC2"/>
    <w:rsid w:val="00145E86"/>
    <w:rsid w:val="001641A2"/>
    <w:rsid w:val="001F2E72"/>
    <w:rsid w:val="001F5D94"/>
    <w:rsid w:val="00281859"/>
    <w:rsid w:val="002A36CD"/>
    <w:rsid w:val="002B3072"/>
    <w:rsid w:val="002B62AE"/>
    <w:rsid w:val="003034AB"/>
    <w:rsid w:val="00372745"/>
    <w:rsid w:val="0038516B"/>
    <w:rsid w:val="0038698D"/>
    <w:rsid w:val="00392CF6"/>
    <w:rsid w:val="003A774F"/>
    <w:rsid w:val="003F6653"/>
    <w:rsid w:val="004D2A86"/>
    <w:rsid w:val="00506742"/>
    <w:rsid w:val="005670FC"/>
    <w:rsid w:val="005F382C"/>
    <w:rsid w:val="00605E77"/>
    <w:rsid w:val="00734F65"/>
    <w:rsid w:val="00747A4C"/>
    <w:rsid w:val="00812BEC"/>
    <w:rsid w:val="00813A41"/>
    <w:rsid w:val="008257F1"/>
    <w:rsid w:val="008A78A9"/>
    <w:rsid w:val="009258CD"/>
    <w:rsid w:val="009362E4"/>
    <w:rsid w:val="009600B4"/>
    <w:rsid w:val="00962DAB"/>
    <w:rsid w:val="009E0064"/>
    <w:rsid w:val="009F42B3"/>
    <w:rsid w:val="00A076E7"/>
    <w:rsid w:val="00A56DD4"/>
    <w:rsid w:val="00AB4C07"/>
    <w:rsid w:val="00B364D0"/>
    <w:rsid w:val="00BD09C1"/>
    <w:rsid w:val="00BD3E0F"/>
    <w:rsid w:val="00BE0379"/>
    <w:rsid w:val="00C45799"/>
    <w:rsid w:val="00C627F3"/>
    <w:rsid w:val="00C95DFA"/>
    <w:rsid w:val="00D04973"/>
    <w:rsid w:val="00D3068A"/>
    <w:rsid w:val="00D52208"/>
    <w:rsid w:val="00D539BF"/>
    <w:rsid w:val="00D9511A"/>
    <w:rsid w:val="00DA2F30"/>
    <w:rsid w:val="00DE1091"/>
    <w:rsid w:val="00DF1ED6"/>
    <w:rsid w:val="00E0238D"/>
    <w:rsid w:val="00E41568"/>
    <w:rsid w:val="00E9338F"/>
    <w:rsid w:val="00EB5066"/>
    <w:rsid w:val="00F5286D"/>
    <w:rsid w:val="00FC4D6E"/>
    <w:rsid w:val="00FD6765"/>
    <w:rsid w:val="00FD7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9841F81"/>
  <w15:chartTrackingRefBased/>
  <w15:docId w15:val="{CF41D3B2-E9AC-4D95-A522-1730BA43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511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9511A"/>
    <w:rPr>
      <w:rFonts w:asciiTheme="majorHAnsi" w:eastAsiaTheme="majorEastAsia" w:hAnsiTheme="majorHAnsi" w:cstheme="majorBidi"/>
      <w:sz w:val="18"/>
      <w:szCs w:val="18"/>
    </w:rPr>
  </w:style>
  <w:style w:type="paragraph" w:styleId="a5">
    <w:name w:val="header"/>
    <w:basedOn w:val="a"/>
    <w:link w:val="a6"/>
    <w:uiPriority w:val="99"/>
    <w:unhideWhenUsed/>
    <w:rsid w:val="00FD6765"/>
    <w:pPr>
      <w:tabs>
        <w:tab w:val="center" w:pos="4252"/>
        <w:tab w:val="right" w:pos="8504"/>
      </w:tabs>
      <w:snapToGrid w:val="0"/>
    </w:pPr>
  </w:style>
  <w:style w:type="character" w:customStyle="1" w:styleId="a6">
    <w:name w:val="ヘッダー (文字)"/>
    <w:basedOn w:val="a0"/>
    <w:link w:val="a5"/>
    <w:uiPriority w:val="99"/>
    <w:rsid w:val="00FD6765"/>
  </w:style>
  <w:style w:type="paragraph" w:styleId="a7">
    <w:name w:val="footer"/>
    <w:basedOn w:val="a"/>
    <w:link w:val="a8"/>
    <w:uiPriority w:val="99"/>
    <w:unhideWhenUsed/>
    <w:rsid w:val="00FD6765"/>
    <w:pPr>
      <w:tabs>
        <w:tab w:val="center" w:pos="4252"/>
        <w:tab w:val="right" w:pos="8504"/>
      </w:tabs>
      <w:snapToGrid w:val="0"/>
    </w:pPr>
  </w:style>
  <w:style w:type="character" w:customStyle="1" w:styleId="a8">
    <w:name w:val="フッター (文字)"/>
    <w:basedOn w:val="a0"/>
    <w:link w:val="a7"/>
    <w:uiPriority w:val="99"/>
    <w:rsid w:val="00FD6765"/>
  </w:style>
  <w:style w:type="paragraph" w:styleId="a9">
    <w:name w:val="List Paragraph"/>
    <w:basedOn w:val="a"/>
    <w:uiPriority w:val="34"/>
    <w:qFormat/>
    <w:rsid w:val="00DA2F30"/>
    <w:pPr>
      <w:ind w:leftChars="400" w:left="840"/>
    </w:pPr>
  </w:style>
  <w:style w:type="paragraph" w:styleId="aa">
    <w:name w:val="Date"/>
    <w:basedOn w:val="a"/>
    <w:next w:val="a"/>
    <w:link w:val="ab"/>
    <w:uiPriority w:val="99"/>
    <w:semiHidden/>
    <w:unhideWhenUsed/>
    <w:rsid w:val="00F5286D"/>
  </w:style>
  <w:style w:type="character" w:customStyle="1" w:styleId="ab">
    <w:name w:val="日付 (文字)"/>
    <w:basedOn w:val="a0"/>
    <w:link w:val="aa"/>
    <w:uiPriority w:val="99"/>
    <w:semiHidden/>
    <w:rsid w:val="00F52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26A38-A8B8-4FDC-B374-BA8AF16B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667</Words>
  <Characters>3808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里菜</dc:creator>
  <cp:keywords/>
  <dc:description/>
  <cp:lastModifiedBy>濵砂　雅彦</cp:lastModifiedBy>
  <cp:revision>7</cp:revision>
  <cp:lastPrinted>2020-02-20T04:15:00Z</cp:lastPrinted>
  <dcterms:created xsi:type="dcterms:W3CDTF">2020-02-06T01:53:00Z</dcterms:created>
  <dcterms:modified xsi:type="dcterms:W3CDTF">2020-02-20T04:16:00Z</dcterms:modified>
</cp:coreProperties>
</file>